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59455" w14:textId="77777777" w:rsidR="00A066DD" w:rsidRDefault="00A066DD" w:rsidP="00C26C28">
      <w:pPr>
        <w:jc w:val="center"/>
        <w:rPr>
          <w:rFonts w:ascii="Garamond" w:hAnsi="Garamond" w:cs="Arial"/>
          <w:sz w:val="32"/>
        </w:rPr>
      </w:pPr>
    </w:p>
    <w:p w14:paraId="324247B3" w14:textId="7DB25D8C" w:rsidR="00C26C28" w:rsidRDefault="00A066DD" w:rsidP="00C26C28">
      <w:pPr>
        <w:jc w:val="center"/>
        <w:rPr>
          <w:rFonts w:ascii="Garamond" w:hAnsi="Garamond" w:cs="Arial"/>
          <w:sz w:val="32"/>
        </w:rPr>
      </w:pPr>
      <w:r>
        <w:rPr>
          <w:rFonts w:ascii="Garamond" w:hAnsi="Garamond" w:cs="Arial"/>
          <w:sz w:val="32"/>
        </w:rPr>
        <w:t>Lab #3: Transmission in networks</w:t>
      </w:r>
    </w:p>
    <w:p w14:paraId="33C56F67" w14:textId="77777777" w:rsidR="00C26C28" w:rsidRDefault="00C26C28" w:rsidP="00C26C28">
      <w:pPr>
        <w:jc w:val="center"/>
        <w:rPr>
          <w:rFonts w:ascii="Garamond" w:hAnsi="Garamond" w:cs="Arial"/>
          <w:sz w:val="32"/>
        </w:rPr>
      </w:pPr>
      <w:r>
        <w:rPr>
          <w:rFonts w:ascii="Garamond" w:hAnsi="Garamond" w:cs="Arial"/>
          <w:sz w:val="32"/>
        </w:rPr>
        <w:t>Bio 347 - Disease Ecology</w:t>
      </w:r>
    </w:p>
    <w:p w14:paraId="5BBA6A5A" w14:textId="77777777" w:rsidR="00C26C28" w:rsidRDefault="00C26C28">
      <w:pPr>
        <w:rPr>
          <w:rFonts w:ascii="Garamond" w:hAnsi="Garamond"/>
          <w:b/>
          <w:sz w:val="32"/>
          <w:szCs w:val="32"/>
        </w:rPr>
      </w:pPr>
    </w:p>
    <w:p w14:paraId="19FB9B97" w14:textId="77777777" w:rsidR="00C26C28" w:rsidRDefault="00C26C28">
      <w:pPr>
        <w:rPr>
          <w:rFonts w:ascii="Garamond" w:hAnsi="Garamond"/>
          <w:b/>
          <w:sz w:val="32"/>
          <w:szCs w:val="32"/>
        </w:rPr>
      </w:pPr>
    </w:p>
    <w:p w14:paraId="016E708C" w14:textId="77777777" w:rsidR="00C26C28" w:rsidRDefault="00C26C28">
      <w:pPr>
        <w:rPr>
          <w:rFonts w:ascii="Garamond" w:hAnsi="Garamond"/>
          <w:b/>
          <w:sz w:val="32"/>
          <w:szCs w:val="32"/>
        </w:rPr>
      </w:pPr>
    </w:p>
    <w:p w14:paraId="53728DBF" w14:textId="648C9CF6" w:rsidR="0020613E" w:rsidRPr="00424DB5" w:rsidRDefault="0020613E">
      <w:pPr>
        <w:rPr>
          <w:rFonts w:ascii="Garamond" w:hAnsi="Garamond"/>
          <w:b/>
          <w:sz w:val="32"/>
          <w:szCs w:val="32"/>
        </w:rPr>
      </w:pPr>
      <w:r w:rsidRPr="00424DB5">
        <w:rPr>
          <w:rFonts w:ascii="Garamond" w:hAnsi="Garamond"/>
          <w:b/>
          <w:sz w:val="32"/>
          <w:szCs w:val="32"/>
        </w:rPr>
        <w:t>Objectives:</w:t>
      </w:r>
    </w:p>
    <w:p w14:paraId="0FE8A799" w14:textId="54C8CF0B" w:rsidR="00A066DD" w:rsidRDefault="00A066DD" w:rsidP="00424DB5">
      <w:pPr>
        <w:pStyle w:val="ListParagraph"/>
        <w:numPr>
          <w:ilvl w:val="0"/>
          <w:numId w:val="2"/>
        </w:numPr>
        <w:rPr>
          <w:rFonts w:ascii="Garamond" w:hAnsi="Garamond"/>
          <w:sz w:val="32"/>
          <w:szCs w:val="32"/>
        </w:rPr>
      </w:pPr>
      <w:r>
        <w:rPr>
          <w:rFonts w:ascii="Garamond" w:hAnsi="Garamond"/>
          <w:sz w:val="32"/>
          <w:szCs w:val="32"/>
        </w:rPr>
        <w:t>Build a network based on shared courses, clubs, and dorms of students in this lab section.</w:t>
      </w:r>
    </w:p>
    <w:p w14:paraId="230975F9" w14:textId="770F10E5" w:rsidR="00A066DD" w:rsidRDefault="00A066DD" w:rsidP="00424DB5">
      <w:pPr>
        <w:pStyle w:val="ListParagraph"/>
        <w:numPr>
          <w:ilvl w:val="0"/>
          <w:numId w:val="2"/>
        </w:numPr>
        <w:rPr>
          <w:rFonts w:ascii="Garamond" w:hAnsi="Garamond"/>
          <w:sz w:val="32"/>
          <w:szCs w:val="32"/>
        </w:rPr>
      </w:pPr>
      <w:r>
        <w:rPr>
          <w:rFonts w:ascii="Garamond" w:hAnsi="Garamond"/>
          <w:sz w:val="32"/>
          <w:szCs w:val="32"/>
        </w:rPr>
        <w:t>Simulat</w:t>
      </w:r>
      <w:r w:rsidR="004B0A5B">
        <w:rPr>
          <w:rFonts w:ascii="Garamond" w:hAnsi="Garamond"/>
          <w:sz w:val="32"/>
          <w:szCs w:val="32"/>
        </w:rPr>
        <w:t>e</w:t>
      </w:r>
      <w:r>
        <w:rPr>
          <w:rFonts w:ascii="Garamond" w:hAnsi="Garamond"/>
          <w:sz w:val="32"/>
          <w:szCs w:val="32"/>
        </w:rPr>
        <w:t xml:space="preserve"> transmission of a directly-transmitted parasite on a static network.</w:t>
      </w:r>
    </w:p>
    <w:p w14:paraId="224D8B65" w14:textId="18082AB0" w:rsidR="00FE4A67" w:rsidRPr="00797F5D" w:rsidRDefault="00FE4A67" w:rsidP="004B0A5B">
      <w:pPr>
        <w:pStyle w:val="ListParagraph"/>
        <w:numPr>
          <w:ilvl w:val="0"/>
          <w:numId w:val="2"/>
        </w:numPr>
        <w:rPr>
          <w:rFonts w:ascii="Garamond" w:hAnsi="Garamond"/>
          <w:sz w:val="32"/>
          <w:szCs w:val="32"/>
        </w:rPr>
      </w:pPr>
      <w:r w:rsidRPr="00FE4A67">
        <w:rPr>
          <w:rFonts w:ascii="Garamond" w:hAnsi="Garamond"/>
          <w:sz w:val="32"/>
          <w:szCs w:val="32"/>
        </w:rPr>
        <w:t>Determine how network position influences the importance of a host to parasite spread.</w:t>
      </w:r>
      <w:r w:rsidRPr="00FE4A67" w:rsidDel="00A066DD">
        <w:rPr>
          <w:rFonts w:ascii="Garamond" w:hAnsi="Garamond"/>
          <w:sz w:val="32"/>
          <w:szCs w:val="32"/>
        </w:rPr>
        <w:t xml:space="preserve"> </w:t>
      </w:r>
    </w:p>
    <w:p w14:paraId="30F36D1A" w14:textId="77777777" w:rsidR="00C26C28" w:rsidRDefault="00C26C28" w:rsidP="00B96143">
      <w:pPr>
        <w:rPr>
          <w:rFonts w:ascii="Garamond" w:hAnsi="Garamond"/>
          <w:b/>
          <w:sz w:val="32"/>
          <w:szCs w:val="32"/>
        </w:rPr>
      </w:pPr>
    </w:p>
    <w:p w14:paraId="6435304E" w14:textId="77777777" w:rsidR="00C26C28" w:rsidRDefault="00C26C28" w:rsidP="00B96143">
      <w:pPr>
        <w:rPr>
          <w:rFonts w:ascii="Garamond" w:hAnsi="Garamond"/>
          <w:b/>
          <w:sz w:val="32"/>
          <w:szCs w:val="32"/>
        </w:rPr>
      </w:pPr>
    </w:p>
    <w:p w14:paraId="026031FC" w14:textId="6B105357" w:rsidR="00B96143" w:rsidRDefault="00B96143" w:rsidP="00B96143">
      <w:pPr>
        <w:rPr>
          <w:rFonts w:ascii="Garamond" w:hAnsi="Garamond"/>
          <w:b/>
          <w:sz w:val="32"/>
          <w:szCs w:val="32"/>
        </w:rPr>
      </w:pPr>
      <w:r w:rsidRPr="00B96143">
        <w:rPr>
          <w:rFonts w:ascii="Garamond" w:hAnsi="Garamond"/>
          <w:b/>
          <w:sz w:val="32"/>
          <w:szCs w:val="32"/>
        </w:rPr>
        <w:t>Background:</w:t>
      </w:r>
    </w:p>
    <w:p w14:paraId="170D7E50" w14:textId="15C551AE" w:rsidR="00551A01" w:rsidRDefault="00A066DD" w:rsidP="00F0742E">
      <w:pPr>
        <w:ind w:firstLine="720"/>
        <w:rPr>
          <w:rFonts w:ascii="Garamond" w:hAnsi="Garamond"/>
          <w:sz w:val="32"/>
          <w:szCs w:val="32"/>
        </w:rPr>
      </w:pPr>
      <w:r>
        <w:rPr>
          <w:rFonts w:ascii="Garamond" w:hAnsi="Garamond"/>
          <w:sz w:val="32"/>
          <w:szCs w:val="32"/>
        </w:rPr>
        <w:t xml:space="preserve">Classic epidemiological theory is based on differential equation </w:t>
      </w:r>
      <w:proofErr w:type="gramStart"/>
      <w:r>
        <w:rPr>
          <w:rFonts w:ascii="Garamond" w:hAnsi="Garamond"/>
          <w:sz w:val="32"/>
          <w:szCs w:val="32"/>
        </w:rPr>
        <w:t>models</w:t>
      </w:r>
      <w:proofErr w:type="gramEnd"/>
      <w:r>
        <w:rPr>
          <w:rFonts w:ascii="Garamond" w:hAnsi="Garamond"/>
          <w:sz w:val="32"/>
          <w:szCs w:val="32"/>
        </w:rPr>
        <w:t xml:space="preserve"> from physics that treat individuals as identical particles </w:t>
      </w:r>
      <w:r w:rsidR="00334FFE">
        <w:rPr>
          <w:rFonts w:ascii="Garamond" w:hAnsi="Garamond"/>
          <w:sz w:val="32"/>
          <w:szCs w:val="32"/>
        </w:rPr>
        <w:t>perfectly follow the population-averaged rules of contact, transmission, recovery, etc.</w:t>
      </w:r>
      <w:r>
        <w:rPr>
          <w:rFonts w:ascii="Garamond" w:hAnsi="Garamond"/>
          <w:sz w:val="32"/>
          <w:szCs w:val="32"/>
        </w:rPr>
        <w:t xml:space="preserve"> in an infinitely large environment. </w:t>
      </w:r>
      <w:r w:rsidR="00551A01">
        <w:rPr>
          <w:rFonts w:ascii="Garamond" w:hAnsi="Garamond"/>
          <w:sz w:val="32"/>
          <w:szCs w:val="32"/>
        </w:rPr>
        <w:t>These models form</w:t>
      </w:r>
      <w:r>
        <w:rPr>
          <w:rFonts w:ascii="Garamond" w:hAnsi="Garamond"/>
          <w:sz w:val="32"/>
          <w:szCs w:val="32"/>
        </w:rPr>
        <w:t xml:space="preserve"> the </w:t>
      </w:r>
      <w:r w:rsidR="00551A01">
        <w:rPr>
          <w:rFonts w:ascii="Garamond" w:hAnsi="Garamond"/>
          <w:sz w:val="32"/>
          <w:szCs w:val="32"/>
        </w:rPr>
        <w:t>foundation</w:t>
      </w:r>
      <w:r>
        <w:rPr>
          <w:rFonts w:ascii="Garamond" w:hAnsi="Garamond"/>
          <w:sz w:val="32"/>
          <w:szCs w:val="32"/>
        </w:rPr>
        <w:t xml:space="preserve"> of our understanding of epidemics because (1) </w:t>
      </w:r>
      <w:r w:rsidR="00551A01">
        <w:rPr>
          <w:rFonts w:ascii="Garamond" w:hAnsi="Garamond"/>
          <w:sz w:val="32"/>
          <w:szCs w:val="32"/>
        </w:rPr>
        <w:t>they are</w:t>
      </w:r>
      <w:r>
        <w:rPr>
          <w:rFonts w:ascii="Garamond" w:hAnsi="Garamond"/>
          <w:sz w:val="32"/>
          <w:szCs w:val="32"/>
        </w:rPr>
        <w:t xml:space="preserve"> relatively easy to formulate, understand, and communicate, (2) </w:t>
      </w:r>
      <w:r w:rsidR="00551A01">
        <w:rPr>
          <w:rFonts w:ascii="Garamond" w:hAnsi="Garamond"/>
          <w:sz w:val="32"/>
          <w:szCs w:val="32"/>
        </w:rPr>
        <w:t>they</w:t>
      </w:r>
      <w:r>
        <w:rPr>
          <w:rFonts w:ascii="Garamond" w:hAnsi="Garamond"/>
          <w:sz w:val="32"/>
          <w:szCs w:val="32"/>
        </w:rPr>
        <w:t xml:space="preserve"> can often be “solved” with </w:t>
      </w:r>
      <w:r w:rsidR="00551A01">
        <w:rPr>
          <w:rFonts w:ascii="Garamond" w:hAnsi="Garamond"/>
          <w:sz w:val="32"/>
          <w:szCs w:val="32"/>
        </w:rPr>
        <w:t>(relatively) simple algebra and calculus</w:t>
      </w:r>
      <w:r>
        <w:rPr>
          <w:rFonts w:ascii="Garamond" w:hAnsi="Garamond"/>
          <w:sz w:val="32"/>
          <w:szCs w:val="32"/>
        </w:rPr>
        <w:t xml:space="preserve">. </w:t>
      </w:r>
      <w:r w:rsidR="00551A01">
        <w:rPr>
          <w:rFonts w:ascii="Garamond" w:hAnsi="Garamond"/>
          <w:sz w:val="32"/>
          <w:szCs w:val="32"/>
        </w:rPr>
        <w:t xml:space="preserve">We will spend much of the rest of the semester elaborating on these classic models to understand epidemics in ecological communities. </w:t>
      </w:r>
    </w:p>
    <w:p w14:paraId="6D4B927B" w14:textId="74ACDB9A" w:rsidR="00334FFE" w:rsidRDefault="00551A01" w:rsidP="00F0742E">
      <w:pPr>
        <w:ind w:firstLine="720"/>
        <w:rPr>
          <w:rFonts w:ascii="Garamond" w:hAnsi="Garamond"/>
          <w:sz w:val="32"/>
          <w:szCs w:val="32"/>
        </w:rPr>
      </w:pPr>
      <w:r>
        <w:rPr>
          <w:rFonts w:ascii="Garamond" w:hAnsi="Garamond"/>
          <w:sz w:val="32"/>
          <w:szCs w:val="32"/>
        </w:rPr>
        <w:t>Despite their utility</w:t>
      </w:r>
      <w:r w:rsidR="00A066DD">
        <w:rPr>
          <w:rFonts w:ascii="Garamond" w:hAnsi="Garamond"/>
          <w:sz w:val="32"/>
          <w:szCs w:val="32"/>
        </w:rPr>
        <w:t xml:space="preserve">, </w:t>
      </w:r>
      <w:r>
        <w:rPr>
          <w:rFonts w:ascii="Garamond" w:hAnsi="Garamond"/>
          <w:sz w:val="32"/>
          <w:szCs w:val="32"/>
        </w:rPr>
        <w:t>these classic models have a few obvious</w:t>
      </w:r>
      <w:r w:rsidR="00A066DD">
        <w:rPr>
          <w:rFonts w:ascii="Garamond" w:hAnsi="Garamond"/>
          <w:sz w:val="32"/>
          <w:szCs w:val="32"/>
        </w:rPr>
        <w:t xml:space="preserve"> drawbacks. </w:t>
      </w:r>
      <w:r>
        <w:rPr>
          <w:rFonts w:ascii="Garamond" w:hAnsi="Garamond"/>
          <w:sz w:val="32"/>
          <w:szCs w:val="32"/>
        </w:rPr>
        <w:t>One</w:t>
      </w:r>
      <w:r w:rsidR="00A066DD">
        <w:rPr>
          <w:rFonts w:ascii="Garamond" w:hAnsi="Garamond"/>
          <w:sz w:val="32"/>
          <w:szCs w:val="32"/>
        </w:rPr>
        <w:t xml:space="preserve"> </w:t>
      </w:r>
      <w:r w:rsidR="00FE4A67">
        <w:rPr>
          <w:rFonts w:ascii="Garamond" w:hAnsi="Garamond"/>
          <w:sz w:val="32"/>
          <w:szCs w:val="32"/>
        </w:rPr>
        <w:t>important</w:t>
      </w:r>
      <w:r w:rsidR="00FE4A67">
        <w:rPr>
          <w:rFonts w:ascii="Garamond" w:hAnsi="Garamond"/>
          <w:sz w:val="32"/>
          <w:szCs w:val="32"/>
        </w:rPr>
        <w:t xml:space="preserve"> </w:t>
      </w:r>
      <w:r w:rsidR="00A066DD">
        <w:rPr>
          <w:rFonts w:ascii="Garamond" w:hAnsi="Garamond"/>
          <w:sz w:val="32"/>
          <w:szCs w:val="32"/>
        </w:rPr>
        <w:t xml:space="preserve">drawback of the classic approach is that </w:t>
      </w:r>
      <w:r w:rsidR="00A066DD" w:rsidRPr="00F0742E">
        <w:rPr>
          <w:rFonts w:ascii="Garamond" w:hAnsi="Garamond"/>
          <w:i/>
          <w:sz w:val="32"/>
          <w:szCs w:val="32"/>
        </w:rPr>
        <w:t xml:space="preserve">it </w:t>
      </w:r>
      <w:r w:rsidR="00A066DD">
        <w:rPr>
          <w:rFonts w:ascii="Garamond" w:hAnsi="Garamond"/>
          <w:i/>
          <w:sz w:val="32"/>
          <w:szCs w:val="32"/>
        </w:rPr>
        <w:t>ignores variation</w:t>
      </w:r>
      <w:r w:rsidR="00A066DD">
        <w:rPr>
          <w:rFonts w:ascii="Garamond" w:hAnsi="Garamond"/>
          <w:sz w:val="32"/>
          <w:szCs w:val="32"/>
        </w:rPr>
        <w:t xml:space="preserve">. It turns out </w:t>
      </w:r>
      <w:r w:rsidR="00334FFE">
        <w:rPr>
          <w:rFonts w:ascii="Garamond" w:hAnsi="Garamond"/>
          <w:sz w:val="32"/>
          <w:szCs w:val="32"/>
        </w:rPr>
        <w:t xml:space="preserve">that real individuals vary, and this variation </w:t>
      </w:r>
      <w:r w:rsidR="00A066DD">
        <w:rPr>
          <w:rFonts w:ascii="Garamond" w:hAnsi="Garamond"/>
          <w:sz w:val="32"/>
          <w:szCs w:val="32"/>
        </w:rPr>
        <w:t xml:space="preserve">can change epidemic dynamics in really powerful ways. Biologists typically focus on </w:t>
      </w:r>
      <w:r w:rsidR="00A066DD">
        <w:rPr>
          <w:rFonts w:ascii="Garamond" w:hAnsi="Garamond"/>
          <w:i/>
          <w:sz w:val="32"/>
          <w:szCs w:val="32"/>
        </w:rPr>
        <w:t>two types of variation</w:t>
      </w:r>
      <w:r w:rsidR="00A066DD">
        <w:rPr>
          <w:rFonts w:ascii="Garamond" w:hAnsi="Garamond"/>
          <w:sz w:val="32"/>
          <w:szCs w:val="32"/>
        </w:rPr>
        <w:t>: consistent differences among individuals (</w:t>
      </w:r>
      <w:r>
        <w:rPr>
          <w:rFonts w:ascii="Garamond" w:hAnsi="Garamond"/>
          <w:sz w:val="32"/>
          <w:szCs w:val="32"/>
        </w:rPr>
        <w:t xml:space="preserve">sometimes called </w:t>
      </w:r>
      <w:r w:rsidR="00A066DD">
        <w:rPr>
          <w:rFonts w:ascii="Garamond" w:hAnsi="Garamond"/>
          <w:sz w:val="32"/>
          <w:szCs w:val="32"/>
        </w:rPr>
        <w:t>“demographic heterogeneity”</w:t>
      </w:r>
      <w:r>
        <w:rPr>
          <w:rFonts w:ascii="Garamond" w:hAnsi="Garamond"/>
          <w:sz w:val="32"/>
          <w:szCs w:val="32"/>
        </w:rPr>
        <w:t>) and differences in event-to-event outcomes among individuals even when we expect that they are similar (called “demographic stochasticity”).</w:t>
      </w:r>
    </w:p>
    <w:p w14:paraId="5CB159B0" w14:textId="228A50C7" w:rsidR="00551A01" w:rsidRPr="00F0742E" w:rsidRDefault="00334FFE" w:rsidP="00F0742E">
      <w:pPr>
        <w:ind w:firstLine="720"/>
        <w:rPr>
          <w:rFonts w:ascii="Garamond" w:hAnsi="Garamond"/>
          <w:sz w:val="32"/>
          <w:szCs w:val="32"/>
        </w:rPr>
      </w:pPr>
      <w:r>
        <w:rPr>
          <w:rFonts w:ascii="Garamond" w:hAnsi="Garamond"/>
          <w:sz w:val="32"/>
          <w:szCs w:val="32"/>
        </w:rPr>
        <w:lastRenderedPageBreak/>
        <w:t>Other types of models can deal with sources of variation.</w:t>
      </w:r>
      <w:r w:rsidR="00551A01">
        <w:rPr>
          <w:rFonts w:ascii="Garamond" w:hAnsi="Garamond"/>
          <w:sz w:val="32"/>
          <w:szCs w:val="32"/>
        </w:rPr>
        <w:t xml:space="preserve"> </w:t>
      </w:r>
      <w:r>
        <w:rPr>
          <w:rFonts w:ascii="Garamond" w:hAnsi="Garamond"/>
          <w:sz w:val="32"/>
          <w:szCs w:val="32"/>
        </w:rPr>
        <w:t xml:space="preserve">We are going to examine a </w:t>
      </w:r>
      <w:r>
        <w:rPr>
          <w:rFonts w:ascii="Garamond" w:hAnsi="Garamond"/>
          <w:i/>
          <w:sz w:val="32"/>
          <w:szCs w:val="32"/>
        </w:rPr>
        <w:t xml:space="preserve">network epidemic model </w:t>
      </w:r>
      <w:r>
        <w:rPr>
          <w:rFonts w:ascii="Garamond" w:hAnsi="Garamond"/>
          <w:sz w:val="32"/>
          <w:szCs w:val="32"/>
        </w:rPr>
        <w:t xml:space="preserve">that incorporates heterogeneity in contacts, some hosts contact many others and some hosts engage in few contacts. This particular network is </w:t>
      </w:r>
      <w:r>
        <w:rPr>
          <w:rFonts w:ascii="Garamond" w:hAnsi="Garamond"/>
          <w:i/>
          <w:sz w:val="32"/>
          <w:szCs w:val="32"/>
        </w:rPr>
        <w:t>static</w:t>
      </w:r>
      <w:r>
        <w:rPr>
          <w:rFonts w:ascii="Garamond" w:hAnsi="Garamond"/>
          <w:sz w:val="32"/>
          <w:szCs w:val="32"/>
        </w:rPr>
        <w:t>, meaning that we assume that the contact network’s structure does not change on the time scale of the epidemic. This model will also incorporate stochasticity in transmission and recovery. Transmission will depend on a probability that a contact between an infected host and an uninfected one causes a new infection. Similarly, individuals will vary in their duration of infectiousness.</w:t>
      </w:r>
    </w:p>
    <w:p w14:paraId="5A930648" w14:textId="0D792D33" w:rsidR="00864183" w:rsidRDefault="00864183" w:rsidP="006347F8">
      <w:pPr>
        <w:rPr>
          <w:rFonts w:ascii="Garamond" w:hAnsi="Garamond"/>
          <w:sz w:val="32"/>
          <w:szCs w:val="32"/>
        </w:rPr>
      </w:pPr>
    </w:p>
    <w:p w14:paraId="7CC7C707" w14:textId="1A6240A5" w:rsidR="00334FFE" w:rsidRPr="00F0742E" w:rsidRDefault="00334FFE" w:rsidP="006347F8">
      <w:pPr>
        <w:rPr>
          <w:rFonts w:ascii="Garamond" w:hAnsi="Garamond"/>
          <w:b/>
          <w:sz w:val="32"/>
          <w:szCs w:val="32"/>
        </w:rPr>
      </w:pPr>
      <w:r>
        <w:rPr>
          <w:rFonts w:ascii="Garamond" w:hAnsi="Garamond"/>
          <w:b/>
          <w:sz w:val="32"/>
          <w:szCs w:val="32"/>
        </w:rPr>
        <w:t>Contact networks</w:t>
      </w:r>
    </w:p>
    <w:p w14:paraId="154488BA" w14:textId="6B5BA809" w:rsidR="00C26C28" w:rsidRDefault="00334FFE" w:rsidP="006347F8">
      <w:pPr>
        <w:rPr>
          <w:rFonts w:ascii="Garamond" w:hAnsi="Garamond"/>
          <w:sz w:val="32"/>
          <w:szCs w:val="32"/>
        </w:rPr>
      </w:pPr>
      <w:r>
        <w:rPr>
          <w:rFonts w:ascii="Garamond" w:hAnsi="Garamond"/>
          <w:sz w:val="32"/>
          <w:szCs w:val="32"/>
        </w:rPr>
        <w:t>Networks are graphical tools that display individual hosts (“nodes”) as circles and the contacts among hosts as lines (“edges”) that connect them. Networks can be generated randomly using simple or complex algorithms, or researchers may study a network of a specified size and structure</w:t>
      </w:r>
      <w:r w:rsidR="009A5F41">
        <w:rPr>
          <w:rFonts w:ascii="Garamond" w:hAnsi="Garamond"/>
          <w:sz w:val="32"/>
          <w:szCs w:val="32"/>
        </w:rPr>
        <w:t>. Below is an example of a network that I generated randomly. It has 25 hosts and the probability that any two hosts are connected is only 10%:</w:t>
      </w:r>
    </w:p>
    <w:p w14:paraId="364A4633" w14:textId="5A73DFC7" w:rsidR="009A5F41" w:rsidRDefault="009A5F41" w:rsidP="006347F8">
      <w:pPr>
        <w:rPr>
          <w:rFonts w:ascii="Garamond" w:hAnsi="Garamond"/>
          <w:sz w:val="32"/>
          <w:szCs w:val="32"/>
        </w:rPr>
      </w:pPr>
    </w:p>
    <w:p w14:paraId="2A5CB98C" w14:textId="72DF7BD4" w:rsidR="009A5F41" w:rsidRPr="00F0742E" w:rsidRDefault="009A5F41" w:rsidP="006347F8">
      <w:pPr>
        <w:rPr>
          <w:rFonts w:ascii="Garamond" w:hAnsi="Garamond"/>
          <w:sz w:val="32"/>
          <w:szCs w:val="32"/>
        </w:rPr>
      </w:pPr>
      <w:r w:rsidRPr="009A5F41">
        <w:rPr>
          <w:rFonts w:ascii="Garamond" w:hAnsi="Garamond"/>
          <w:noProof/>
          <w:sz w:val="32"/>
          <w:szCs w:val="32"/>
        </w:rPr>
        <w:drawing>
          <wp:inline distT="0" distB="0" distL="0" distR="0" wp14:anchorId="2069637B" wp14:editId="6579F4A2">
            <wp:extent cx="5120640" cy="3999213"/>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7494" b="19191"/>
                    <a:stretch/>
                  </pic:blipFill>
                  <pic:spPr bwMode="auto">
                    <a:xfrm>
                      <a:off x="0" y="0"/>
                      <a:ext cx="5120640" cy="3999213"/>
                    </a:xfrm>
                    <a:prstGeom prst="rect">
                      <a:avLst/>
                    </a:prstGeom>
                    <a:noFill/>
                    <a:ln>
                      <a:noFill/>
                    </a:ln>
                    <a:extLst>
                      <a:ext uri="{53640926-AAD7-44D8-BBD7-CCE9431645EC}">
                        <a14:shadowObscured xmlns:a14="http://schemas.microsoft.com/office/drawing/2010/main"/>
                      </a:ext>
                    </a:extLst>
                  </pic:spPr>
                </pic:pic>
              </a:graphicData>
            </a:graphic>
          </wp:inline>
        </w:drawing>
      </w:r>
    </w:p>
    <w:p w14:paraId="4192B002" w14:textId="12E81420" w:rsidR="00C26C28" w:rsidRDefault="009A5F41" w:rsidP="006347F8">
      <w:pPr>
        <w:rPr>
          <w:rFonts w:ascii="Garamond" w:hAnsi="Garamond"/>
          <w:sz w:val="32"/>
          <w:szCs w:val="32"/>
        </w:rPr>
      </w:pPr>
      <w:r>
        <w:rPr>
          <w:rFonts w:ascii="Garamond" w:hAnsi="Garamond"/>
          <w:sz w:val="32"/>
          <w:szCs w:val="32"/>
        </w:rPr>
        <w:lastRenderedPageBreak/>
        <w:t>Despite the low probability of contact between any two hosts, a large cluster can still form. In this example, the largest cluster includes 19 of the 25 hosts. The potential for parasite spread on the network will be related to the contact structure. The simplest example of this is that the size of the largest cluster will determine the greatest number of infections that can result from the introduction of one infected host.</w:t>
      </w:r>
    </w:p>
    <w:p w14:paraId="12A5A83D" w14:textId="6653C5C8" w:rsidR="009A5F41" w:rsidRPr="00F0742E" w:rsidRDefault="009A5F41" w:rsidP="006347F8">
      <w:pPr>
        <w:rPr>
          <w:rFonts w:ascii="Garamond" w:hAnsi="Garamond"/>
          <w:b/>
          <w:sz w:val="32"/>
          <w:szCs w:val="32"/>
        </w:rPr>
      </w:pPr>
    </w:p>
    <w:p w14:paraId="737158D9" w14:textId="3C12A8B2" w:rsidR="009A5F41" w:rsidRDefault="009A5F41" w:rsidP="006347F8">
      <w:pPr>
        <w:rPr>
          <w:rFonts w:ascii="Garamond" w:hAnsi="Garamond"/>
          <w:b/>
          <w:sz w:val="32"/>
          <w:szCs w:val="32"/>
        </w:rPr>
      </w:pPr>
      <w:r>
        <w:rPr>
          <w:rFonts w:ascii="Garamond" w:hAnsi="Garamond"/>
          <w:b/>
          <w:sz w:val="32"/>
          <w:szCs w:val="32"/>
        </w:rPr>
        <w:t>Questions</w:t>
      </w:r>
      <w:r w:rsidR="00856D6C">
        <w:rPr>
          <w:rFonts w:ascii="Garamond" w:hAnsi="Garamond"/>
          <w:b/>
          <w:sz w:val="32"/>
          <w:szCs w:val="32"/>
        </w:rPr>
        <w:t xml:space="preserve"> (write all necessary code in a script to submit)</w:t>
      </w:r>
      <w:r>
        <w:rPr>
          <w:rFonts w:ascii="Garamond" w:hAnsi="Garamond"/>
          <w:b/>
          <w:sz w:val="32"/>
          <w:szCs w:val="32"/>
        </w:rPr>
        <w:t>:</w:t>
      </w:r>
    </w:p>
    <w:p w14:paraId="23CC963C" w14:textId="7118E531" w:rsidR="009A5F41" w:rsidRDefault="009A5F41" w:rsidP="006347F8">
      <w:pPr>
        <w:rPr>
          <w:rFonts w:ascii="Garamond" w:hAnsi="Garamond"/>
          <w:sz w:val="32"/>
          <w:szCs w:val="32"/>
        </w:rPr>
      </w:pPr>
      <w:r>
        <w:rPr>
          <w:rFonts w:ascii="Garamond" w:hAnsi="Garamond"/>
          <w:sz w:val="32"/>
          <w:szCs w:val="32"/>
        </w:rPr>
        <w:t xml:space="preserve">1) Generate a contact network for the students in this </w:t>
      </w:r>
      <w:r w:rsidR="00FE4A67">
        <w:rPr>
          <w:rFonts w:ascii="Garamond" w:hAnsi="Garamond"/>
          <w:sz w:val="32"/>
          <w:szCs w:val="32"/>
        </w:rPr>
        <w:t>class</w:t>
      </w:r>
      <w:r>
        <w:rPr>
          <w:rFonts w:ascii="Garamond" w:hAnsi="Garamond"/>
          <w:sz w:val="32"/>
          <w:szCs w:val="32"/>
        </w:rPr>
        <w:t>. Indicate a contact for any two students if they shared a course, club/sport activity, or dorm building in th</w:t>
      </w:r>
      <w:r w:rsidR="00FE4A67">
        <w:rPr>
          <w:rFonts w:ascii="Garamond" w:hAnsi="Garamond"/>
          <w:sz w:val="32"/>
          <w:szCs w:val="32"/>
        </w:rPr>
        <w:t>is academic year</w:t>
      </w:r>
      <w:r>
        <w:rPr>
          <w:rFonts w:ascii="Garamond" w:hAnsi="Garamond"/>
          <w:sz w:val="32"/>
          <w:szCs w:val="32"/>
        </w:rPr>
        <w:t>.</w:t>
      </w:r>
    </w:p>
    <w:p w14:paraId="23AFDFA2" w14:textId="77777777" w:rsidR="00FE4A67" w:rsidRDefault="009A5F41" w:rsidP="00F0742E">
      <w:pPr>
        <w:pStyle w:val="ListParagraph"/>
        <w:numPr>
          <w:ilvl w:val="0"/>
          <w:numId w:val="3"/>
        </w:numPr>
        <w:rPr>
          <w:rFonts w:ascii="Garamond" w:hAnsi="Garamond"/>
          <w:sz w:val="32"/>
          <w:szCs w:val="32"/>
        </w:rPr>
      </w:pPr>
      <w:r>
        <w:rPr>
          <w:rFonts w:ascii="Garamond" w:hAnsi="Garamond"/>
          <w:sz w:val="32"/>
          <w:szCs w:val="32"/>
        </w:rPr>
        <w:t xml:space="preserve">Create an </w:t>
      </w:r>
      <w:r>
        <w:rPr>
          <w:rFonts w:ascii="Garamond" w:hAnsi="Garamond"/>
          <w:i/>
          <w:sz w:val="32"/>
          <w:szCs w:val="32"/>
        </w:rPr>
        <w:t xml:space="preserve">adjacency matrix </w:t>
      </w:r>
      <w:r>
        <w:rPr>
          <w:rFonts w:ascii="Garamond" w:hAnsi="Garamond"/>
          <w:sz w:val="32"/>
          <w:szCs w:val="32"/>
        </w:rPr>
        <w:t xml:space="preserve">in Excel in which each student is represented as a row or column. </w:t>
      </w:r>
    </w:p>
    <w:p w14:paraId="2F2E0212" w14:textId="77777777" w:rsidR="00FE4A67" w:rsidRDefault="00FE4A67" w:rsidP="004B0A5B">
      <w:pPr>
        <w:pStyle w:val="ListParagraph"/>
        <w:numPr>
          <w:ilvl w:val="1"/>
          <w:numId w:val="3"/>
        </w:numPr>
        <w:rPr>
          <w:rFonts w:ascii="Garamond" w:hAnsi="Garamond"/>
          <w:sz w:val="32"/>
          <w:szCs w:val="32"/>
        </w:rPr>
      </w:pPr>
      <w:r>
        <w:rPr>
          <w:rFonts w:ascii="Garamond" w:hAnsi="Garamond"/>
          <w:sz w:val="32"/>
          <w:szCs w:val="32"/>
        </w:rPr>
        <w:t>I have created matrix labeled across the columns and down the rows with an alphabetically order list of the names of students in this class. Obtain this from Canvas.</w:t>
      </w:r>
    </w:p>
    <w:p w14:paraId="2CBA932B" w14:textId="77777777" w:rsidR="00FE4A67" w:rsidRDefault="009A5F41" w:rsidP="004B0A5B">
      <w:pPr>
        <w:pStyle w:val="ListParagraph"/>
        <w:numPr>
          <w:ilvl w:val="1"/>
          <w:numId w:val="3"/>
        </w:numPr>
        <w:rPr>
          <w:rFonts w:ascii="Garamond" w:hAnsi="Garamond"/>
          <w:sz w:val="32"/>
          <w:szCs w:val="32"/>
        </w:rPr>
      </w:pPr>
      <w:r>
        <w:rPr>
          <w:rFonts w:ascii="Garamond" w:hAnsi="Garamond"/>
          <w:sz w:val="32"/>
          <w:szCs w:val="32"/>
        </w:rPr>
        <w:t>In the cells of the matrix, place a 0 if there is no contact link and a 1 if there is a contact link</w:t>
      </w:r>
      <w:r w:rsidR="00FE4A67">
        <w:rPr>
          <w:rFonts w:ascii="Garamond" w:hAnsi="Garamond"/>
          <w:sz w:val="32"/>
          <w:szCs w:val="32"/>
        </w:rPr>
        <w:t>. Diagonal elements would represent a contact with yourself, but that is meaningless. Nonetheless, the diagonal line is filled with 1s</w:t>
      </w:r>
      <w:r>
        <w:rPr>
          <w:rFonts w:ascii="Garamond" w:hAnsi="Garamond"/>
          <w:sz w:val="32"/>
          <w:szCs w:val="32"/>
        </w:rPr>
        <w:t xml:space="preserve">. </w:t>
      </w:r>
    </w:p>
    <w:p w14:paraId="6C202EAC" w14:textId="631D7C6A" w:rsidR="009A5F41" w:rsidRDefault="00FE4A67" w:rsidP="004B0A5B">
      <w:pPr>
        <w:pStyle w:val="ListParagraph"/>
        <w:numPr>
          <w:ilvl w:val="1"/>
          <w:numId w:val="3"/>
        </w:numPr>
        <w:rPr>
          <w:rFonts w:ascii="Garamond" w:hAnsi="Garamond"/>
          <w:sz w:val="32"/>
          <w:szCs w:val="32"/>
        </w:rPr>
      </w:pPr>
      <w:r>
        <w:rPr>
          <w:rFonts w:ascii="Garamond" w:hAnsi="Garamond"/>
          <w:sz w:val="32"/>
          <w:szCs w:val="32"/>
        </w:rPr>
        <w:t>Lastly, t</w:t>
      </w:r>
      <w:r w:rsidR="009A5F41">
        <w:rPr>
          <w:rFonts w:ascii="Garamond" w:hAnsi="Garamond"/>
          <w:sz w:val="32"/>
          <w:szCs w:val="32"/>
        </w:rPr>
        <w:t xml:space="preserve">his matrix will be </w:t>
      </w:r>
      <w:r w:rsidR="009A5F41">
        <w:rPr>
          <w:rFonts w:ascii="Garamond" w:hAnsi="Garamond"/>
          <w:i/>
          <w:sz w:val="32"/>
          <w:szCs w:val="32"/>
        </w:rPr>
        <w:t>symmetric</w:t>
      </w:r>
      <w:r w:rsidR="009A5F41">
        <w:rPr>
          <w:rFonts w:ascii="Garamond" w:hAnsi="Garamond"/>
          <w:sz w:val="32"/>
          <w:szCs w:val="32"/>
        </w:rPr>
        <w:t xml:space="preserve">, </w:t>
      </w:r>
      <w:r w:rsidR="009516FF">
        <w:rPr>
          <w:rFonts w:ascii="Garamond" w:hAnsi="Garamond"/>
          <w:sz w:val="32"/>
          <w:szCs w:val="32"/>
        </w:rPr>
        <w:t xml:space="preserve">the top right will be a mirror image of the bottom left if you folded the matrix along the </w:t>
      </w:r>
      <w:r w:rsidR="009516FF" w:rsidRPr="00797F5D">
        <w:rPr>
          <w:rFonts w:ascii="Garamond" w:hAnsi="Garamond"/>
          <w:sz w:val="32"/>
          <w:szCs w:val="32"/>
        </w:rPr>
        <w:t>diagonal</w:t>
      </w:r>
      <w:r w:rsidR="009516FF">
        <w:rPr>
          <w:rFonts w:ascii="Garamond" w:hAnsi="Garamond"/>
          <w:sz w:val="32"/>
          <w:szCs w:val="32"/>
        </w:rPr>
        <w:t>.</w:t>
      </w:r>
    </w:p>
    <w:p w14:paraId="064E8244" w14:textId="6BFDC00C" w:rsidR="009516FF" w:rsidRPr="00F0742E" w:rsidRDefault="009516FF" w:rsidP="00F0742E">
      <w:pPr>
        <w:pStyle w:val="ListParagraph"/>
        <w:numPr>
          <w:ilvl w:val="1"/>
          <w:numId w:val="3"/>
        </w:numPr>
        <w:rPr>
          <w:rFonts w:ascii="Garamond" w:hAnsi="Garamond"/>
          <w:sz w:val="32"/>
          <w:szCs w:val="32"/>
        </w:rPr>
      </w:pPr>
      <w:r>
        <w:rPr>
          <w:rFonts w:ascii="Garamond" w:hAnsi="Garamond"/>
          <w:sz w:val="32"/>
          <w:szCs w:val="32"/>
        </w:rPr>
        <w:t xml:space="preserve">Example: Jake and Marta have the same class. Marta plays rugby with Jen. Alex and Jen live in the same dorm building: </w:t>
      </w:r>
    </w:p>
    <w:p w14:paraId="3E6BA140" w14:textId="0830AD4D" w:rsidR="009516FF" w:rsidRPr="00F0742E" w:rsidRDefault="009516FF" w:rsidP="00F0742E">
      <w:pPr>
        <w:pStyle w:val="ListParagraph"/>
        <w:ind w:left="1440"/>
        <w:rPr>
          <w:rFonts w:ascii="Garamond" w:hAnsi="Garamond"/>
          <w:sz w:val="32"/>
          <w:szCs w:val="32"/>
        </w:rPr>
      </w:pPr>
      <m:oMathPara>
        <m:oMath>
          <m:r>
            <w:rPr>
              <w:rFonts w:ascii="Cambria Math" w:eastAsiaTheme="minorEastAsia" w:hAnsi="Cambria Math"/>
              <w:sz w:val="32"/>
              <w:szCs w:val="32"/>
            </w:rPr>
            <m:t>Adjacency matrix</m:t>
          </m:r>
          <m:r>
            <w:rPr>
              <w:rFonts w:ascii="Cambria Math" w:hAnsi="Cambria Math"/>
              <w:sz w:val="32"/>
              <w:szCs w:val="32"/>
            </w:rPr>
            <m:t>=</m:t>
          </m:r>
          <m:m>
            <m:mPr>
              <m:mcs>
                <m:mc>
                  <m:mcPr>
                    <m:count m:val="3"/>
                    <m:mcJc m:val="center"/>
                  </m:mcPr>
                </m:mc>
              </m:mcs>
              <m:ctrlPr>
                <w:rPr>
                  <w:rFonts w:ascii="Cambria Math" w:hAnsi="Cambria Math"/>
                  <w:i/>
                  <w:sz w:val="32"/>
                  <w:szCs w:val="32"/>
                </w:rPr>
              </m:ctrlPr>
            </m:mPr>
            <m:mr>
              <m:e/>
              <m:e>
                <m:r>
                  <w:rPr>
                    <w:rFonts w:ascii="Cambria Math" w:hAnsi="Cambria Math"/>
                    <w:sz w:val="32"/>
                    <w:szCs w:val="32"/>
                  </w:rPr>
                  <m:t>Jake</m:t>
                </m:r>
              </m:e>
              <m:e>
                <m:m>
                  <m:mPr>
                    <m:mcs>
                      <m:mc>
                        <m:mcPr>
                          <m:count m:val="2"/>
                          <m:mcJc m:val="center"/>
                        </m:mcPr>
                      </m:mc>
                    </m:mcs>
                    <m:ctrlPr>
                      <w:rPr>
                        <w:rFonts w:ascii="Cambria Math" w:hAnsi="Cambria Math"/>
                        <w:i/>
                        <w:sz w:val="32"/>
                        <w:szCs w:val="32"/>
                      </w:rPr>
                    </m:ctrlPr>
                  </m:mPr>
                  <m:mr>
                    <m:e>
                      <m:r>
                        <w:rPr>
                          <w:rFonts w:ascii="Cambria Math" w:hAnsi="Cambria Math"/>
                          <w:sz w:val="32"/>
                          <w:szCs w:val="32"/>
                        </w:rPr>
                        <m:t>Marta</m:t>
                      </m:r>
                    </m:e>
                    <m:e>
                      <m:r>
                        <w:rPr>
                          <w:rFonts w:ascii="Cambria Math" w:hAnsi="Cambria Math"/>
                          <w:sz w:val="32"/>
                          <w:szCs w:val="32"/>
                        </w:rPr>
                        <m:t>Jen</m:t>
                      </m:r>
                    </m:e>
                  </m:mr>
                </m:m>
              </m:e>
            </m:mr>
            <m:mr>
              <m:e>
                <m:r>
                  <w:rPr>
                    <w:rFonts w:ascii="Cambria Math" w:hAnsi="Cambria Math"/>
                    <w:sz w:val="32"/>
                    <w:szCs w:val="32"/>
                  </w:rPr>
                  <m:t>Jake</m:t>
                </m:r>
              </m:e>
              <m:e>
                <m:r>
                  <w:rPr>
                    <w:rFonts w:ascii="Cambria Math" w:hAnsi="Cambria Math"/>
                    <w:sz w:val="32"/>
                    <w:szCs w:val="32"/>
                  </w:rPr>
                  <m:t>1</m:t>
                </m:r>
              </m:e>
              <m:e>
                <m:m>
                  <m:mPr>
                    <m:mcs>
                      <m:mc>
                        <m:mcPr>
                          <m:count m:val="2"/>
                          <m:mcJc m:val="center"/>
                        </m:mcPr>
                      </m:mc>
                    </m:mcs>
                    <m:ctrlPr>
                      <w:rPr>
                        <w:rFonts w:ascii="Cambria Math" w:hAnsi="Cambria Math"/>
                        <w:i/>
                        <w:sz w:val="32"/>
                        <w:szCs w:val="32"/>
                      </w:rPr>
                    </m:ctrlPr>
                  </m:mPr>
                  <m:mr>
                    <m:e>
                      <m:r>
                        <w:rPr>
                          <w:rFonts w:ascii="Cambria Math" w:hAnsi="Cambria Math"/>
                          <w:sz w:val="32"/>
                          <w:szCs w:val="32"/>
                        </w:rPr>
                        <m:t>1</m:t>
                      </m:r>
                    </m:e>
                    <m:e>
                      <m:r>
                        <w:rPr>
                          <w:rFonts w:ascii="Cambria Math" w:hAnsi="Cambria Math"/>
                          <w:sz w:val="32"/>
                          <w:szCs w:val="32"/>
                        </w:rPr>
                        <m:t>0</m:t>
                      </m:r>
                    </m:e>
                  </m:mr>
                </m:m>
              </m:e>
            </m:mr>
            <m:mr>
              <m:e>
                <m:m>
                  <m:mPr>
                    <m:mcs>
                      <m:mc>
                        <m:mcPr>
                          <m:count m:val="1"/>
                          <m:mcJc m:val="center"/>
                        </m:mcPr>
                      </m:mc>
                    </m:mcs>
                    <m:ctrlPr>
                      <w:rPr>
                        <w:rFonts w:ascii="Cambria Math" w:hAnsi="Cambria Math"/>
                        <w:i/>
                        <w:sz w:val="32"/>
                        <w:szCs w:val="32"/>
                      </w:rPr>
                    </m:ctrlPr>
                  </m:mPr>
                  <m:mr>
                    <m:e>
                      <m:r>
                        <w:rPr>
                          <w:rFonts w:ascii="Cambria Math" w:hAnsi="Cambria Math"/>
                          <w:sz w:val="32"/>
                          <w:szCs w:val="32"/>
                        </w:rPr>
                        <m:t>Marta</m:t>
                      </m:r>
                    </m:e>
                  </m:mr>
                  <m:mr>
                    <m:e>
                      <m:r>
                        <w:rPr>
                          <w:rFonts w:ascii="Cambria Math" w:hAnsi="Cambria Math"/>
                          <w:sz w:val="32"/>
                          <w:szCs w:val="32"/>
                        </w:rPr>
                        <m:t>Jen</m:t>
                      </m:r>
                    </m:e>
                  </m:mr>
                </m:m>
              </m:e>
              <m:e>
                <m:m>
                  <m:mPr>
                    <m:mcs>
                      <m:mc>
                        <m:mcPr>
                          <m:count m:val="1"/>
                          <m:mcJc m:val="center"/>
                        </m:mcPr>
                      </m:mc>
                    </m:mcs>
                    <m:ctrlPr>
                      <w:rPr>
                        <w:rFonts w:ascii="Cambria Math" w:hAnsi="Cambria Math"/>
                        <w:i/>
                        <w:sz w:val="32"/>
                        <w:szCs w:val="32"/>
                      </w:rPr>
                    </m:ctrlPr>
                  </m:mPr>
                  <m:mr>
                    <m:e>
                      <m:r>
                        <w:rPr>
                          <w:rFonts w:ascii="Cambria Math" w:hAnsi="Cambria Math"/>
                          <w:sz w:val="32"/>
                          <w:szCs w:val="32"/>
                        </w:rPr>
                        <m:t>1</m:t>
                      </m:r>
                    </m:e>
                  </m:mr>
                  <m:mr>
                    <m:e>
                      <m:r>
                        <w:rPr>
                          <w:rFonts w:ascii="Cambria Math" w:hAnsi="Cambria Math"/>
                          <w:sz w:val="32"/>
                          <w:szCs w:val="32"/>
                        </w:rPr>
                        <m:t>0</m:t>
                      </m:r>
                    </m:e>
                  </m:mr>
                </m:m>
              </m:e>
              <m:e>
                <m:m>
                  <m:mPr>
                    <m:mcs>
                      <m:mc>
                        <m:mcPr>
                          <m:count m:val="2"/>
                          <m:mcJc m:val="center"/>
                        </m:mcPr>
                      </m:mc>
                    </m:mcs>
                    <m:ctrlPr>
                      <w:rPr>
                        <w:rFonts w:ascii="Cambria Math" w:hAnsi="Cambria Math"/>
                        <w:i/>
                        <w:sz w:val="32"/>
                        <w:szCs w:val="32"/>
                      </w:rPr>
                    </m:ctrlPr>
                  </m:mPr>
                  <m:mr>
                    <m:e>
                      <m:r>
                        <w:rPr>
                          <w:rFonts w:ascii="Cambria Math" w:hAnsi="Cambria Math"/>
                          <w:sz w:val="32"/>
                          <w:szCs w:val="32"/>
                        </w:rPr>
                        <m:t>1</m:t>
                      </m:r>
                    </m:e>
                    <m:e>
                      <m:r>
                        <w:rPr>
                          <w:rFonts w:ascii="Cambria Math" w:hAnsi="Cambria Math"/>
                          <w:sz w:val="32"/>
                          <w:szCs w:val="32"/>
                        </w:rPr>
                        <m:t>1</m:t>
                      </m:r>
                    </m:e>
                  </m:mr>
                  <m:mr>
                    <m:e>
                      <m:r>
                        <w:rPr>
                          <w:rFonts w:ascii="Cambria Math" w:hAnsi="Cambria Math"/>
                          <w:sz w:val="32"/>
                          <w:szCs w:val="32"/>
                        </w:rPr>
                        <m:t>1</m:t>
                      </m:r>
                    </m:e>
                    <m:e>
                      <m:r>
                        <w:rPr>
                          <w:rFonts w:ascii="Cambria Math" w:hAnsi="Cambria Math"/>
                          <w:sz w:val="32"/>
                          <w:szCs w:val="32"/>
                        </w:rPr>
                        <m:t>1</m:t>
                      </m:r>
                    </m:e>
                  </m:mr>
                </m:m>
              </m:e>
            </m:mr>
          </m:m>
        </m:oMath>
      </m:oMathPara>
    </w:p>
    <w:p w14:paraId="62A46F40" w14:textId="72A576A7" w:rsidR="00B83693" w:rsidRPr="00797F5D" w:rsidRDefault="00B83693" w:rsidP="00F0742E">
      <w:pPr>
        <w:pStyle w:val="ListParagraph"/>
        <w:numPr>
          <w:ilvl w:val="0"/>
          <w:numId w:val="3"/>
        </w:numPr>
        <w:rPr>
          <w:rFonts w:ascii="Garamond" w:hAnsi="Garamond"/>
          <w:b/>
          <w:sz w:val="32"/>
          <w:szCs w:val="32"/>
        </w:rPr>
      </w:pPr>
      <w:r>
        <w:rPr>
          <w:rFonts w:ascii="Garamond" w:hAnsi="Garamond"/>
          <w:sz w:val="32"/>
          <w:szCs w:val="32"/>
        </w:rPr>
        <w:t>Rather than code from scratch, you will use some code that I have written as a template for this assignment. Download Lab3Template.r from Canvas.</w:t>
      </w:r>
    </w:p>
    <w:p w14:paraId="18A2AE87" w14:textId="3EC2C1DE" w:rsidR="00E858A6" w:rsidRPr="00F0742E" w:rsidRDefault="009516FF" w:rsidP="00F0742E">
      <w:pPr>
        <w:pStyle w:val="ListParagraph"/>
        <w:numPr>
          <w:ilvl w:val="0"/>
          <w:numId w:val="3"/>
        </w:numPr>
        <w:rPr>
          <w:rFonts w:ascii="Garamond" w:hAnsi="Garamond"/>
          <w:b/>
          <w:sz w:val="32"/>
          <w:szCs w:val="32"/>
        </w:rPr>
      </w:pPr>
      <w:r>
        <w:rPr>
          <w:rFonts w:ascii="Garamond" w:hAnsi="Garamond"/>
          <w:sz w:val="32"/>
          <w:szCs w:val="32"/>
        </w:rPr>
        <w:lastRenderedPageBreak/>
        <w:t>Save the</w:t>
      </w:r>
      <w:r w:rsidR="00B83693">
        <w:rPr>
          <w:rFonts w:ascii="Garamond" w:hAnsi="Garamond"/>
          <w:sz w:val="32"/>
          <w:szCs w:val="32"/>
        </w:rPr>
        <w:t xml:space="preserve"> completed matrix to your working directory using the </w:t>
      </w:r>
      <w:proofErr w:type="spellStart"/>
      <w:r w:rsidR="00FE4A67">
        <w:rPr>
          <w:rFonts w:ascii="Garamond" w:hAnsi="Garamond"/>
          <w:sz w:val="32"/>
          <w:szCs w:val="32"/>
        </w:rPr>
        <w:t>the</w:t>
      </w:r>
      <w:proofErr w:type="spellEnd"/>
      <w:r w:rsidR="00FE4A67">
        <w:rPr>
          <w:rFonts w:ascii="Garamond" w:hAnsi="Garamond"/>
          <w:sz w:val="32"/>
          <w:szCs w:val="32"/>
        </w:rPr>
        <w:t xml:space="preserve"> file name SP2019Matrix.csv</w:t>
      </w:r>
      <w:r w:rsidR="00E858A6">
        <w:rPr>
          <w:rFonts w:ascii="Garamond" w:hAnsi="Garamond"/>
          <w:sz w:val="32"/>
          <w:szCs w:val="32"/>
        </w:rPr>
        <w:t>.</w:t>
      </w:r>
    </w:p>
    <w:p w14:paraId="68F9CEF0" w14:textId="2BE3DA6D" w:rsidR="00E858A6" w:rsidRPr="00F0742E" w:rsidRDefault="00E858A6" w:rsidP="00F0742E">
      <w:pPr>
        <w:pStyle w:val="ListParagraph"/>
        <w:numPr>
          <w:ilvl w:val="0"/>
          <w:numId w:val="3"/>
        </w:numPr>
        <w:rPr>
          <w:rFonts w:ascii="Garamond" w:hAnsi="Garamond"/>
          <w:b/>
          <w:sz w:val="32"/>
          <w:szCs w:val="32"/>
        </w:rPr>
      </w:pPr>
      <w:r>
        <w:rPr>
          <w:rFonts w:ascii="Garamond" w:hAnsi="Garamond"/>
          <w:sz w:val="32"/>
          <w:szCs w:val="32"/>
        </w:rPr>
        <w:t xml:space="preserve">Import the data into R using </w:t>
      </w:r>
      <w:proofErr w:type="gramStart"/>
      <w:r>
        <w:rPr>
          <w:rFonts w:ascii="Garamond" w:hAnsi="Garamond"/>
          <w:sz w:val="32"/>
          <w:szCs w:val="32"/>
        </w:rPr>
        <w:t>read.csv(</w:t>
      </w:r>
      <w:proofErr w:type="gramEnd"/>
      <w:r>
        <w:rPr>
          <w:rFonts w:ascii="Garamond" w:hAnsi="Garamond"/>
          <w:sz w:val="32"/>
          <w:szCs w:val="32"/>
        </w:rPr>
        <w:t xml:space="preserve">) and store it in a variable, CM. </w:t>
      </w:r>
    </w:p>
    <w:p w14:paraId="5E903BA7" w14:textId="5F3F50CD" w:rsidR="00E858A6" w:rsidRPr="00F0742E" w:rsidRDefault="00E858A6" w:rsidP="00F0742E">
      <w:pPr>
        <w:pStyle w:val="ListParagraph"/>
        <w:numPr>
          <w:ilvl w:val="1"/>
          <w:numId w:val="3"/>
        </w:numPr>
        <w:rPr>
          <w:rFonts w:ascii="Garamond" w:hAnsi="Garamond"/>
          <w:b/>
          <w:sz w:val="32"/>
          <w:szCs w:val="32"/>
        </w:rPr>
      </w:pPr>
      <w:r>
        <w:rPr>
          <w:rFonts w:ascii="Garamond" w:hAnsi="Garamond"/>
          <w:sz w:val="32"/>
          <w:szCs w:val="32"/>
        </w:rPr>
        <w:t xml:space="preserve">We’ll need to add some arguments to the read.csv() function: header=TRUE, </w:t>
      </w:r>
      <w:proofErr w:type="spellStart"/>
      <w:r>
        <w:rPr>
          <w:rFonts w:ascii="Garamond" w:hAnsi="Garamond"/>
          <w:sz w:val="32"/>
          <w:szCs w:val="32"/>
        </w:rPr>
        <w:t>row.names</w:t>
      </w:r>
      <w:proofErr w:type="spellEnd"/>
      <w:r>
        <w:rPr>
          <w:rFonts w:ascii="Garamond" w:hAnsi="Garamond"/>
          <w:sz w:val="32"/>
          <w:szCs w:val="32"/>
        </w:rPr>
        <w:t xml:space="preserve">=1, </w:t>
      </w:r>
      <w:proofErr w:type="spellStart"/>
      <w:r>
        <w:rPr>
          <w:rFonts w:ascii="Garamond" w:hAnsi="Garamond"/>
          <w:sz w:val="32"/>
          <w:szCs w:val="32"/>
        </w:rPr>
        <w:t>check.names</w:t>
      </w:r>
      <w:proofErr w:type="spellEnd"/>
      <w:r>
        <w:rPr>
          <w:rFonts w:ascii="Garamond" w:hAnsi="Garamond"/>
          <w:sz w:val="32"/>
          <w:szCs w:val="32"/>
        </w:rPr>
        <w:t>=FALSE</w:t>
      </w:r>
    </w:p>
    <w:p w14:paraId="655BAE11" w14:textId="05D9C870" w:rsidR="00E858A6" w:rsidRPr="00F0742E" w:rsidRDefault="00E858A6" w:rsidP="00F0742E">
      <w:pPr>
        <w:pStyle w:val="ListParagraph"/>
        <w:numPr>
          <w:ilvl w:val="0"/>
          <w:numId w:val="3"/>
        </w:numPr>
        <w:rPr>
          <w:rFonts w:ascii="Garamond" w:hAnsi="Garamond"/>
          <w:b/>
          <w:sz w:val="32"/>
          <w:szCs w:val="32"/>
        </w:rPr>
      </w:pPr>
      <w:r>
        <w:rPr>
          <w:rFonts w:ascii="Garamond" w:hAnsi="Garamond"/>
          <w:sz w:val="32"/>
          <w:szCs w:val="32"/>
        </w:rPr>
        <w:t>We need to convert our adjacency matrix into a different data format that is used by the functions we will use to simulate, called an edge list. Run the following lines to convert it:</w:t>
      </w:r>
    </w:p>
    <w:p w14:paraId="0EEB279D" w14:textId="6174191E" w:rsidR="00E858A6" w:rsidRDefault="00E858A6" w:rsidP="00F0742E">
      <w:pPr>
        <w:pStyle w:val="ListParagraph"/>
        <w:numPr>
          <w:ilvl w:val="1"/>
          <w:numId w:val="3"/>
        </w:numPr>
        <w:rPr>
          <w:rFonts w:ascii="Garamond" w:hAnsi="Garamond"/>
          <w:sz w:val="32"/>
          <w:szCs w:val="32"/>
        </w:rPr>
      </w:pPr>
      <w:r w:rsidRPr="00F0742E">
        <w:rPr>
          <w:rFonts w:ascii="Garamond" w:hAnsi="Garamond"/>
          <w:sz w:val="32"/>
          <w:szCs w:val="32"/>
        </w:rPr>
        <w:t xml:space="preserve">CM = </w:t>
      </w:r>
      <w:proofErr w:type="spellStart"/>
      <w:r w:rsidRPr="00F0742E">
        <w:rPr>
          <w:rFonts w:ascii="Garamond" w:hAnsi="Garamond"/>
          <w:sz w:val="32"/>
          <w:szCs w:val="32"/>
        </w:rPr>
        <w:t>as.edgelist</w:t>
      </w:r>
      <w:proofErr w:type="spellEnd"/>
      <w:r w:rsidRPr="00F0742E">
        <w:rPr>
          <w:rFonts w:ascii="Garamond" w:hAnsi="Garamond"/>
          <w:sz w:val="32"/>
          <w:szCs w:val="32"/>
        </w:rPr>
        <w:t xml:space="preserve">(network(CM, directed=F, </w:t>
      </w:r>
      <w:proofErr w:type="spellStart"/>
      <w:r w:rsidRPr="00F0742E">
        <w:rPr>
          <w:rFonts w:ascii="Garamond" w:hAnsi="Garamond"/>
          <w:sz w:val="32"/>
          <w:szCs w:val="32"/>
        </w:rPr>
        <w:t>matrix.type</w:t>
      </w:r>
      <w:proofErr w:type="spellEnd"/>
      <w:r w:rsidRPr="00F0742E">
        <w:rPr>
          <w:rFonts w:ascii="Garamond" w:hAnsi="Garamond"/>
          <w:sz w:val="32"/>
          <w:szCs w:val="32"/>
        </w:rPr>
        <w:t>="adjacency"))</w:t>
      </w:r>
    </w:p>
    <w:p w14:paraId="5AA5765D" w14:textId="3A926ACC" w:rsidR="00C81804" w:rsidRDefault="004C2913" w:rsidP="00C81804">
      <w:pPr>
        <w:pStyle w:val="ListParagraph"/>
        <w:numPr>
          <w:ilvl w:val="0"/>
          <w:numId w:val="6"/>
        </w:numPr>
        <w:rPr>
          <w:rFonts w:ascii="Garamond" w:hAnsi="Garamond"/>
          <w:sz w:val="32"/>
          <w:szCs w:val="32"/>
        </w:rPr>
      </w:pPr>
      <w:r>
        <w:rPr>
          <w:rFonts w:ascii="Garamond" w:hAnsi="Garamond"/>
          <w:sz w:val="32"/>
          <w:szCs w:val="32"/>
        </w:rPr>
        <w:t xml:space="preserve">2) </w:t>
      </w:r>
      <w:r w:rsidR="00C81804">
        <w:rPr>
          <w:rFonts w:ascii="Garamond" w:hAnsi="Garamond"/>
          <w:sz w:val="32"/>
          <w:szCs w:val="32"/>
        </w:rPr>
        <w:t>(</w:t>
      </w:r>
      <w:r w:rsidR="00C81804">
        <w:rPr>
          <w:rFonts w:ascii="Garamond" w:hAnsi="Garamond"/>
          <w:b/>
          <w:sz w:val="32"/>
          <w:szCs w:val="32"/>
        </w:rPr>
        <w:t xml:space="preserve">1.5 points) </w:t>
      </w:r>
      <w:r w:rsidR="00FE4A67">
        <w:rPr>
          <w:rFonts w:ascii="Garamond" w:hAnsi="Garamond"/>
          <w:sz w:val="32"/>
          <w:szCs w:val="32"/>
        </w:rPr>
        <w:t xml:space="preserve">Individuals in our network </w:t>
      </w:r>
      <w:r w:rsidR="00C81804">
        <w:rPr>
          <w:rFonts w:ascii="Garamond" w:hAnsi="Garamond"/>
          <w:sz w:val="32"/>
          <w:szCs w:val="32"/>
        </w:rPr>
        <w:t>differ in how connected they are to others. In network</w:t>
      </w:r>
      <w:r>
        <w:rPr>
          <w:rFonts w:ascii="Garamond" w:hAnsi="Garamond"/>
          <w:sz w:val="32"/>
          <w:szCs w:val="32"/>
        </w:rPr>
        <w:t xml:space="preserve"> lingo, the </w:t>
      </w:r>
      <w:r>
        <w:rPr>
          <w:rFonts w:ascii="Garamond" w:hAnsi="Garamond"/>
          <w:i/>
          <w:sz w:val="32"/>
          <w:szCs w:val="32"/>
        </w:rPr>
        <w:t xml:space="preserve">degree </w:t>
      </w:r>
      <w:r>
        <w:rPr>
          <w:rFonts w:ascii="Garamond" w:hAnsi="Garamond"/>
          <w:sz w:val="32"/>
          <w:szCs w:val="32"/>
        </w:rPr>
        <w:t>of a node equals the number of other nodes it is directly connected to.</w:t>
      </w:r>
      <w:r w:rsidR="00C81804" w:rsidRPr="00C81804">
        <w:rPr>
          <w:rFonts w:ascii="Garamond" w:hAnsi="Garamond"/>
          <w:sz w:val="32"/>
          <w:szCs w:val="32"/>
        </w:rPr>
        <w:t xml:space="preserve"> </w:t>
      </w:r>
    </w:p>
    <w:p w14:paraId="043AD7CF" w14:textId="23ED1E05" w:rsidR="00C81804" w:rsidRDefault="00C81804" w:rsidP="00C81804">
      <w:pPr>
        <w:pStyle w:val="ListParagraph"/>
        <w:numPr>
          <w:ilvl w:val="0"/>
          <w:numId w:val="6"/>
        </w:numPr>
        <w:rPr>
          <w:rFonts w:ascii="Garamond" w:hAnsi="Garamond"/>
          <w:sz w:val="32"/>
          <w:szCs w:val="32"/>
        </w:rPr>
      </w:pPr>
      <w:r>
        <w:rPr>
          <w:rFonts w:ascii="Garamond" w:hAnsi="Garamond"/>
          <w:sz w:val="32"/>
          <w:szCs w:val="32"/>
        </w:rPr>
        <w:t>We are going to simulate epidemics on this network by randomly starting with different hosts.</w:t>
      </w:r>
    </w:p>
    <w:p w14:paraId="472B51D2" w14:textId="77777777" w:rsidR="00C81804" w:rsidRDefault="00C81804" w:rsidP="004B0A5B">
      <w:pPr>
        <w:pStyle w:val="ListParagraph"/>
        <w:numPr>
          <w:ilvl w:val="0"/>
          <w:numId w:val="6"/>
        </w:numPr>
        <w:rPr>
          <w:rFonts w:ascii="Garamond" w:hAnsi="Garamond"/>
          <w:sz w:val="32"/>
          <w:szCs w:val="32"/>
        </w:rPr>
      </w:pPr>
      <w:r>
        <w:rPr>
          <w:rFonts w:ascii="Garamond" w:hAnsi="Garamond"/>
          <w:sz w:val="32"/>
          <w:szCs w:val="32"/>
        </w:rPr>
        <w:t xml:space="preserve">In a comment, write a hypothesis for how you think the </w:t>
      </w:r>
      <w:r>
        <w:rPr>
          <w:rFonts w:ascii="Garamond" w:hAnsi="Garamond"/>
          <w:i/>
          <w:sz w:val="32"/>
          <w:szCs w:val="32"/>
        </w:rPr>
        <w:t xml:space="preserve">degree </w:t>
      </w:r>
      <w:r>
        <w:rPr>
          <w:rFonts w:ascii="Garamond" w:hAnsi="Garamond"/>
          <w:sz w:val="32"/>
          <w:szCs w:val="32"/>
        </w:rPr>
        <w:t>of the first infected host will be related to the size of the epidemic (which we will calculate as the fraction of the class that became infected).</w:t>
      </w:r>
    </w:p>
    <w:p w14:paraId="0F95D637" w14:textId="1E17E496" w:rsidR="004C2913" w:rsidRPr="004B0A5B" w:rsidRDefault="00C81804" w:rsidP="004B0A5B">
      <w:pPr>
        <w:pStyle w:val="ListParagraph"/>
        <w:numPr>
          <w:ilvl w:val="0"/>
          <w:numId w:val="6"/>
        </w:numPr>
        <w:rPr>
          <w:rFonts w:ascii="Garamond" w:hAnsi="Garamond"/>
          <w:sz w:val="32"/>
          <w:szCs w:val="32"/>
        </w:rPr>
      </w:pPr>
      <w:r>
        <w:rPr>
          <w:rFonts w:ascii="Garamond" w:hAnsi="Garamond"/>
          <w:sz w:val="32"/>
          <w:szCs w:val="32"/>
        </w:rPr>
        <w:t>Explain your rationale or justification for this hypothesis.</w:t>
      </w:r>
    </w:p>
    <w:p w14:paraId="777E68EE" w14:textId="509448C0" w:rsidR="004C2913" w:rsidRDefault="004C2913" w:rsidP="00F0742E">
      <w:pPr>
        <w:pStyle w:val="ListParagraph"/>
        <w:numPr>
          <w:ilvl w:val="0"/>
          <w:numId w:val="4"/>
        </w:numPr>
        <w:rPr>
          <w:rFonts w:ascii="Garamond" w:hAnsi="Garamond"/>
          <w:sz w:val="32"/>
          <w:szCs w:val="32"/>
        </w:rPr>
      </w:pPr>
      <w:r w:rsidRPr="00F0742E">
        <w:rPr>
          <w:rFonts w:ascii="Garamond" w:hAnsi="Garamond"/>
          <w:sz w:val="32"/>
          <w:szCs w:val="32"/>
        </w:rPr>
        <w:t xml:space="preserve">Use the </w:t>
      </w:r>
      <w:proofErr w:type="spellStart"/>
      <w:proofErr w:type="gramStart"/>
      <w:r w:rsidR="007145A7">
        <w:rPr>
          <w:rFonts w:ascii="Garamond" w:hAnsi="Garamond"/>
          <w:sz w:val="32"/>
          <w:szCs w:val="32"/>
        </w:rPr>
        <w:t>Adj.Matrix.Degrees</w:t>
      </w:r>
      <w:proofErr w:type="spellEnd"/>
      <w:r w:rsidR="007145A7">
        <w:rPr>
          <w:rFonts w:ascii="Garamond" w:hAnsi="Garamond"/>
          <w:sz w:val="32"/>
          <w:szCs w:val="32"/>
        </w:rPr>
        <w:t>(</w:t>
      </w:r>
      <w:proofErr w:type="gramEnd"/>
      <w:r w:rsidR="007145A7">
        <w:rPr>
          <w:rFonts w:ascii="Garamond" w:hAnsi="Garamond"/>
          <w:sz w:val="32"/>
          <w:szCs w:val="32"/>
        </w:rPr>
        <w:t xml:space="preserve">) </w:t>
      </w:r>
      <w:r w:rsidRPr="00F0742E">
        <w:rPr>
          <w:rFonts w:ascii="Garamond" w:hAnsi="Garamond"/>
          <w:sz w:val="32"/>
          <w:szCs w:val="32"/>
        </w:rPr>
        <w:t>function provided</w:t>
      </w:r>
      <w:r w:rsidR="007145A7">
        <w:rPr>
          <w:rFonts w:ascii="Garamond" w:hAnsi="Garamond"/>
          <w:sz w:val="32"/>
          <w:szCs w:val="32"/>
        </w:rPr>
        <w:t xml:space="preserve"> </w:t>
      </w:r>
      <w:r w:rsidRPr="00F0742E">
        <w:rPr>
          <w:rFonts w:ascii="Garamond" w:hAnsi="Garamond"/>
          <w:sz w:val="32"/>
          <w:szCs w:val="32"/>
        </w:rPr>
        <w:t xml:space="preserve"> </w:t>
      </w:r>
      <w:r w:rsidR="00B83693">
        <w:rPr>
          <w:rFonts w:ascii="Garamond" w:hAnsi="Garamond"/>
          <w:sz w:val="32"/>
          <w:szCs w:val="32"/>
        </w:rPr>
        <w:t>in the template</w:t>
      </w:r>
      <w:r w:rsidRPr="00F0742E">
        <w:rPr>
          <w:rFonts w:ascii="Garamond" w:hAnsi="Garamond"/>
          <w:sz w:val="32"/>
          <w:szCs w:val="32"/>
        </w:rPr>
        <w:t xml:space="preserve"> to calculate the degree of each node in your network.</w:t>
      </w:r>
    </w:p>
    <w:p w14:paraId="6417B571" w14:textId="63B7C531" w:rsidR="004C2913" w:rsidRDefault="004C2913" w:rsidP="00F0742E">
      <w:pPr>
        <w:pStyle w:val="ListParagraph"/>
        <w:numPr>
          <w:ilvl w:val="0"/>
          <w:numId w:val="4"/>
        </w:numPr>
        <w:rPr>
          <w:rFonts w:ascii="Garamond" w:hAnsi="Garamond"/>
          <w:sz w:val="32"/>
          <w:szCs w:val="32"/>
        </w:rPr>
      </w:pPr>
      <w:r>
        <w:rPr>
          <w:rFonts w:ascii="Garamond" w:hAnsi="Garamond"/>
          <w:sz w:val="32"/>
          <w:szCs w:val="32"/>
        </w:rPr>
        <w:t xml:space="preserve">Make a </w:t>
      </w:r>
      <w:r w:rsidR="00C81804">
        <w:rPr>
          <w:rFonts w:ascii="Garamond" w:hAnsi="Garamond"/>
          <w:sz w:val="32"/>
          <w:szCs w:val="32"/>
        </w:rPr>
        <w:t>histogram</w:t>
      </w:r>
      <w:r w:rsidR="00C81804">
        <w:rPr>
          <w:rFonts w:ascii="Garamond" w:hAnsi="Garamond"/>
          <w:sz w:val="32"/>
          <w:szCs w:val="32"/>
        </w:rPr>
        <w:t xml:space="preserve"> </w:t>
      </w:r>
      <w:r w:rsidR="00C81804">
        <w:rPr>
          <w:rFonts w:ascii="Garamond" w:hAnsi="Garamond"/>
          <w:sz w:val="32"/>
          <w:szCs w:val="32"/>
        </w:rPr>
        <w:t>to</w:t>
      </w:r>
      <w:r>
        <w:rPr>
          <w:rFonts w:ascii="Garamond" w:hAnsi="Garamond"/>
          <w:sz w:val="32"/>
          <w:szCs w:val="32"/>
        </w:rPr>
        <w:t xml:space="preserve"> illustrate</w:t>
      </w:r>
      <w:r w:rsidR="00C81804">
        <w:rPr>
          <w:rFonts w:ascii="Garamond" w:hAnsi="Garamond"/>
          <w:sz w:val="32"/>
          <w:szCs w:val="32"/>
        </w:rPr>
        <w:t xml:space="preserve"> the</w:t>
      </w:r>
      <w:r>
        <w:rPr>
          <w:rFonts w:ascii="Garamond" w:hAnsi="Garamond"/>
          <w:sz w:val="32"/>
          <w:szCs w:val="32"/>
        </w:rPr>
        <w:t xml:space="preserve"> variation in degree among the individuals in the network</w:t>
      </w:r>
      <w:r w:rsidR="0024642D">
        <w:rPr>
          <w:rFonts w:ascii="Garamond" w:hAnsi="Garamond"/>
          <w:sz w:val="32"/>
          <w:szCs w:val="32"/>
        </w:rPr>
        <w:t xml:space="preserve">. </w:t>
      </w:r>
      <w:r w:rsidR="00C81804">
        <w:rPr>
          <w:rFonts w:ascii="Garamond" w:hAnsi="Garamond"/>
          <w:sz w:val="32"/>
          <w:szCs w:val="32"/>
        </w:rPr>
        <w:t>Explain in a comment whether you think there is lots or little variation among individuals in their degree.</w:t>
      </w:r>
    </w:p>
    <w:p w14:paraId="3A01826E" w14:textId="089D1311" w:rsidR="0024642D" w:rsidRDefault="0024642D" w:rsidP="0024642D">
      <w:pPr>
        <w:rPr>
          <w:rFonts w:ascii="Garamond" w:hAnsi="Garamond"/>
          <w:sz w:val="32"/>
          <w:szCs w:val="32"/>
        </w:rPr>
      </w:pPr>
      <w:r>
        <w:rPr>
          <w:rFonts w:ascii="Garamond" w:hAnsi="Garamond"/>
          <w:sz w:val="32"/>
          <w:szCs w:val="32"/>
        </w:rPr>
        <w:t xml:space="preserve">3) </w:t>
      </w:r>
      <w:r w:rsidR="00C81804">
        <w:rPr>
          <w:rFonts w:ascii="Garamond" w:hAnsi="Garamond"/>
          <w:sz w:val="32"/>
          <w:szCs w:val="32"/>
        </w:rPr>
        <w:t xml:space="preserve"> (</w:t>
      </w:r>
      <w:r w:rsidR="00C81804">
        <w:rPr>
          <w:rFonts w:ascii="Garamond" w:hAnsi="Garamond"/>
          <w:b/>
          <w:sz w:val="32"/>
          <w:szCs w:val="32"/>
        </w:rPr>
        <w:t xml:space="preserve">1.5 points) </w:t>
      </w:r>
      <w:r>
        <w:rPr>
          <w:rFonts w:ascii="Garamond" w:hAnsi="Garamond"/>
          <w:sz w:val="32"/>
          <w:szCs w:val="32"/>
        </w:rPr>
        <w:t xml:space="preserve">Use the </w:t>
      </w:r>
      <w:proofErr w:type="spellStart"/>
      <w:proofErr w:type="gramStart"/>
      <w:r w:rsidR="00797F5D">
        <w:rPr>
          <w:rFonts w:ascii="Garamond" w:hAnsi="Garamond"/>
          <w:sz w:val="32"/>
          <w:szCs w:val="32"/>
        </w:rPr>
        <w:t>summarize.SIR</w:t>
      </w:r>
      <w:proofErr w:type="spellEnd"/>
      <w:r>
        <w:rPr>
          <w:rFonts w:ascii="Garamond" w:hAnsi="Garamond"/>
          <w:sz w:val="32"/>
          <w:szCs w:val="32"/>
        </w:rPr>
        <w:t>(</w:t>
      </w:r>
      <w:proofErr w:type="gramEnd"/>
      <w:r>
        <w:rPr>
          <w:rFonts w:ascii="Garamond" w:hAnsi="Garamond"/>
          <w:sz w:val="32"/>
          <w:szCs w:val="32"/>
        </w:rPr>
        <w:t xml:space="preserve">) function </w:t>
      </w:r>
      <w:r w:rsidR="00797F5D">
        <w:rPr>
          <w:rFonts w:ascii="Garamond" w:hAnsi="Garamond"/>
          <w:sz w:val="32"/>
          <w:szCs w:val="32"/>
        </w:rPr>
        <w:t>that I provide</w:t>
      </w:r>
      <w:r>
        <w:rPr>
          <w:rFonts w:ascii="Garamond" w:hAnsi="Garamond"/>
          <w:sz w:val="32"/>
          <w:szCs w:val="32"/>
        </w:rPr>
        <w:t xml:space="preserve"> to </w:t>
      </w:r>
      <w:r w:rsidR="00797F5D">
        <w:rPr>
          <w:rFonts w:ascii="Garamond" w:hAnsi="Garamond"/>
          <w:sz w:val="32"/>
          <w:szCs w:val="32"/>
        </w:rPr>
        <w:t>obtain a final summary of an outbreak. The result that this function provides indicates the degree (but not identity) of the individual who started the outbreak (“Patient Zero”), and the proportion of hosts in the network that became infected before the outbreak ended.</w:t>
      </w:r>
      <w:r>
        <w:rPr>
          <w:rFonts w:ascii="Garamond" w:hAnsi="Garamond"/>
          <w:sz w:val="32"/>
          <w:szCs w:val="32"/>
        </w:rPr>
        <w:t xml:space="preserve"> We will be simulating a simplified version of this model, called an </w:t>
      </w:r>
      <w:r>
        <w:rPr>
          <w:rFonts w:ascii="Garamond" w:hAnsi="Garamond"/>
          <w:i/>
          <w:sz w:val="32"/>
          <w:szCs w:val="32"/>
        </w:rPr>
        <w:t xml:space="preserve">SIR </w:t>
      </w:r>
      <w:r>
        <w:rPr>
          <w:rFonts w:ascii="Garamond" w:hAnsi="Garamond"/>
          <w:sz w:val="32"/>
          <w:szCs w:val="32"/>
        </w:rPr>
        <w:t>model, which indicates that we’re tracking Suscep</w:t>
      </w:r>
      <w:r w:rsidR="00C81804">
        <w:rPr>
          <w:rFonts w:ascii="Garamond" w:hAnsi="Garamond"/>
          <w:sz w:val="32"/>
          <w:szCs w:val="32"/>
        </w:rPr>
        <w:t>t</w:t>
      </w:r>
      <w:r>
        <w:rPr>
          <w:rFonts w:ascii="Garamond" w:hAnsi="Garamond"/>
          <w:sz w:val="32"/>
          <w:szCs w:val="32"/>
        </w:rPr>
        <w:t xml:space="preserve">ible, Infected, and Recovered individuals. The </w:t>
      </w:r>
      <w:r>
        <w:rPr>
          <w:rFonts w:ascii="Garamond" w:hAnsi="Garamond"/>
          <w:sz w:val="32"/>
          <w:szCs w:val="32"/>
        </w:rPr>
        <w:lastRenderedPageBreak/>
        <w:t xml:space="preserve">module diagram below indicates </w:t>
      </w:r>
      <w:r w:rsidR="00C81804">
        <w:rPr>
          <w:rFonts w:ascii="Garamond" w:hAnsi="Garamond"/>
          <w:sz w:val="32"/>
          <w:szCs w:val="32"/>
        </w:rPr>
        <w:t xml:space="preserve">the </w:t>
      </w:r>
      <w:r>
        <w:rPr>
          <w:rFonts w:ascii="Garamond" w:hAnsi="Garamond"/>
          <w:i/>
          <w:sz w:val="32"/>
          <w:szCs w:val="32"/>
        </w:rPr>
        <w:t xml:space="preserve">transitions </w:t>
      </w:r>
      <w:r>
        <w:rPr>
          <w:rFonts w:ascii="Garamond" w:hAnsi="Garamond"/>
          <w:sz w:val="32"/>
          <w:szCs w:val="32"/>
        </w:rPr>
        <w:t>in this model</w:t>
      </w:r>
      <w:r w:rsidR="00C81804">
        <w:rPr>
          <w:rFonts w:ascii="Garamond" w:hAnsi="Garamond"/>
          <w:sz w:val="32"/>
          <w:szCs w:val="32"/>
        </w:rPr>
        <w:t>, infection and recovery</w:t>
      </w:r>
      <w:r>
        <w:rPr>
          <w:rFonts w:ascii="Garamond" w:hAnsi="Garamond"/>
          <w:sz w:val="32"/>
          <w:szCs w:val="32"/>
        </w:rPr>
        <w:t>:</w:t>
      </w:r>
    </w:p>
    <w:p w14:paraId="3513AFA6" w14:textId="2ED84D3B" w:rsidR="0024642D" w:rsidRDefault="0024642D" w:rsidP="00F0742E">
      <w:pPr>
        <w:jc w:val="center"/>
        <w:rPr>
          <w:rFonts w:ascii="Garamond" w:hAnsi="Garamond"/>
          <w:sz w:val="32"/>
          <w:szCs w:val="32"/>
        </w:rPr>
      </w:pPr>
      <w:r>
        <w:rPr>
          <w:rFonts w:ascii="Garamond" w:hAnsi="Garamond"/>
          <w:noProof/>
          <w:sz w:val="32"/>
          <w:szCs w:val="32"/>
        </w:rPr>
        <w:drawing>
          <wp:inline distT="0" distB="0" distL="0" distR="0" wp14:anchorId="76C8DB7D" wp14:editId="3549D6C1">
            <wp:extent cx="4170045" cy="140843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0045" cy="1408430"/>
                    </a:xfrm>
                    <a:prstGeom prst="rect">
                      <a:avLst/>
                    </a:prstGeom>
                    <a:noFill/>
                  </pic:spPr>
                </pic:pic>
              </a:graphicData>
            </a:graphic>
          </wp:inline>
        </w:drawing>
      </w:r>
    </w:p>
    <w:p w14:paraId="3B17984A" w14:textId="17EC42CB" w:rsidR="0024642D" w:rsidRDefault="00ED1359" w:rsidP="00F0742E">
      <w:pPr>
        <w:pStyle w:val="ListParagraph"/>
        <w:numPr>
          <w:ilvl w:val="0"/>
          <w:numId w:val="5"/>
        </w:numPr>
        <w:rPr>
          <w:rFonts w:ascii="Garamond" w:hAnsi="Garamond"/>
          <w:sz w:val="32"/>
          <w:szCs w:val="32"/>
        </w:rPr>
      </w:pPr>
      <w:r>
        <w:rPr>
          <w:rFonts w:ascii="Garamond" w:hAnsi="Garamond"/>
          <w:sz w:val="32"/>
          <w:szCs w:val="32"/>
        </w:rPr>
        <w:t xml:space="preserve">For simplicity, we will focus on variation in β, the transmission rate parameter, which determines the probability of infection. Once infected, individuals are immediately infectious until they recover. </w:t>
      </w:r>
      <w:r w:rsidR="00797F5D">
        <w:rPr>
          <w:rFonts w:ascii="Garamond" w:hAnsi="Garamond"/>
          <w:sz w:val="32"/>
          <w:szCs w:val="32"/>
        </w:rPr>
        <w:t>\</w:t>
      </w:r>
    </w:p>
    <w:p w14:paraId="6703F3C4" w14:textId="57258841" w:rsidR="00ED1359" w:rsidRDefault="00ED1359" w:rsidP="00F0742E">
      <w:pPr>
        <w:pStyle w:val="ListParagraph"/>
        <w:numPr>
          <w:ilvl w:val="1"/>
          <w:numId w:val="5"/>
        </w:numPr>
        <w:rPr>
          <w:rFonts w:ascii="Garamond" w:hAnsi="Garamond"/>
          <w:sz w:val="32"/>
          <w:szCs w:val="32"/>
        </w:rPr>
      </w:pPr>
      <w:r>
        <w:rPr>
          <w:rFonts w:ascii="Garamond" w:hAnsi="Garamond"/>
          <w:sz w:val="32"/>
          <w:szCs w:val="32"/>
        </w:rPr>
        <w:t xml:space="preserve">You will still need to specify </w:t>
      </w:r>
      <w:r w:rsidR="00797F5D">
        <w:rPr>
          <w:rFonts w:ascii="Garamond" w:hAnsi="Garamond"/>
          <w:sz w:val="32"/>
          <w:szCs w:val="32"/>
        </w:rPr>
        <w:t xml:space="preserve">the </w:t>
      </w:r>
      <w:proofErr w:type="spellStart"/>
      <w:r w:rsidR="00797F5D">
        <w:rPr>
          <w:rFonts w:ascii="Garamond" w:hAnsi="Garamond"/>
          <w:sz w:val="32"/>
          <w:szCs w:val="32"/>
        </w:rPr>
        <w:t>edgelist</w:t>
      </w:r>
      <w:proofErr w:type="spellEnd"/>
      <w:r w:rsidR="00797F5D">
        <w:rPr>
          <w:rFonts w:ascii="Garamond" w:hAnsi="Garamond"/>
          <w:sz w:val="32"/>
          <w:szCs w:val="32"/>
        </w:rPr>
        <w:t xml:space="preserve"> </w:t>
      </w:r>
      <w:r>
        <w:rPr>
          <w:rFonts w:ascii="Garamond" w:hAnsi="Garamond"/>
          <w:sz w:val="32"/>
          <w:szCs w:val="32"/>
        </w:rPr>
        <w:t>argument</w:t>
      </w:r>
      <w:r w:rsidR="00797F5D">
        <w:rPr>
          <w:rFonts w:ascii="Garamond" w:hAnsi="Garamond"/>
          <w:sz w:val="32"/>
          <w:szCs w:val="32"/>
        </w:rPr>
        <w:t>. There is a default value for β, the transmission rate parameter, but you can override this.</w:t>
      </w:r>
    </w:p>
    <w:p w14:paraId="4EC1A599" w14:textId="5A2E5963" w:rsidR="00C81804" w:rsidRDefault="00797F5D" w:rsidP="00F0742E">
      <w:pPr>
        <w:pStyle w:val="ListParagraph"/>
        <w:numPr>
          <w:ilvl w:val="1"/>
          <w:numId w:val="5"/>
        </w:numPr>
        <w:rPr>
          <w:rFonts w:ascii="Garamond" w:hAnsi="Garamond"/>
          <w:sz w:val="32"/>
          <w:szCs w:val="32"/>
        </w:rPr>
      </w:pPr>
      <w:r>
        <w:rPr>
          <w:rFonts w:ascii="Garamond" w:hAnsi="Garamond"/>
          <w:sz w:val="32"/>
          <w:szCs w:val="32"/>
        </w:rPr>
        <w:t xml:space="preserve">Run this function a few times using our </w:t>
      </w:r>
      <w:proofErr w:type="spellStart"/>
      <w:r>
        <w:rPr>
          <w:rFonts w:ascii="Garamond" w:hAnsi="Garamond"/>
          <w:sz w:val="32"/>
          <w:szCs w:val="32"/>
        </w:rPr>
        <w:t>edgelist</w:t>
      </w:r>
      <w:proofErr w:type="spellEnd"/>
      <w:r>
        <w:rPr>
          <w:rFonts w:ascii="Garamond" w:hAnsi="Garamond"/>
          <w:sz w:val="32"/>
          <w:szCs w:val="32"/>
        </w:rPr>
        <w:t xml:space="preserve">, CM, and </w:t>
      </w:r>
      <w:r w:rsidR="00A42780">
        <w:rPr>
          <w:rFonts w:ascii="Garamond" w:hAnsi="Garamond"/>
          <w:sz w:val="32"/>
          <w:szCs w:val="32"/>
        </w:rPr>
        <w:t xml:space="preserve">the default value of </w:t>
      </w:r>
      <w:bookmarkStart w:id="0" w:name="_GoBack"/>
      <w:bookmarkEnd w:id="0"/>
      <w:r>
        <w:rPr>
          <w:rFonts w:ascii="Garamond" w:hAnsi="Garamond"/>
          <w:sz w:val="32"/>
          <w:szCs w:val="32"/>
        </w:rPr>
        <w:t>beta=</w:t>
      </w:r>
      <w:r w:rsidR="00A42780">
        <w:rPr>
          <w:rFonts w:ascii="Garamond" w:hAnsi="Garamond"/>
          <w:sz w:val="32"/>
          <w:szCs w:val="32"/>
        </w:rPr>
        <w:t>0.</w:t>
      </w:r>
      <w:r>
        <w:rPr>
          <w:rFonts w:ascii="Garamond" w:hAnsi="Garamond"/>
          <w:sz w:val="32"/>
          <w:szCs w:val="32"/>
        </w:rPr>
        <w:t>1, then change beta a bit. You should get a different result every time, because the model is stochastic.</w:t>
      </w:r>
    </w:p>
    <w:p w14:paraId="67109202" w14:textId="73AE0BFE" w:rsidR="00F0742E" w:rsidRPr="00F0742E" w:rsidRDefault="00C81804" w:rsidP="004B0A5B">
      <w:pPr>
        <w:pStyle w:val="ListParagraph"/>
        <w:rPr>
          <w:rFonts w:ascii="Garamond" w:hAnsi="Garamond"/>
          <w:color w:val="000000" w:themeColor="text1"/>
          <w:sz w:val="32"/>
          <w:szCs w:val="32"/>
        </w:rPr>
      </w:pPr>
      <w:r>
        <w:rPr>
          <w:rFonts w:ascii="Garamond" w:hAnsi="Garamond"/>
          <w:sz w:val="32"/>
          <w:szCs w:val="32"/>
        </w:rPr>
        <w:t>3) (</w:t>
      </w:r>
      <w:r>
        <w:rPr>
          <w:rFonts w:ascii="Garamond" w:hAnsi="Garamond"/>
          <w:b/>
          <w:sz w:val="32"/>
          <w:szCs w:val="32"/>
        </w:rPr>
        <w:t xml:space="preserve">2 points) </w:t>
      </w:r>
      <w:r w:rsidR="004650BE" w:rsidRPr="00F0742E">
        <w:rPr>
          <w:rFonts w:ascii="Garamond" w:hAnsi="Garamond"/>
          <w:sz w:val="32"/>
          <w:szCs w:val="32"/>
        </w:rPr>
        <w:t xml:space="preserve">Test </w:t>
      </w:r>
      <w:r>
        <w:rPr>
          <w:rFonts w:ascii="Garamond" w:hAnsi="Garamond"/>
          <w:sz w:val="32"/>
          <w:szCs w:val="32"/>
        </w:rPr>
        <w:t>your</w:t>
      </w:r>
      <w:r w:rsidRPr="00F0742E">
        <w:rPr>
          <w:rFonts w:ascii="Garamond" w:hAnsi="Garamond"/>
          <w:sz w:val="32"/>
          <w:szCs w:val="32"/>
        </w:rPr>
        <w:t xml:space="preserve"> </w:t>
      </w:r>
      <w:r w:rsidR="004650BE" w:rsidRPr="00F0742E">
        <w:rPr>
          <w:rFonts w:ascii="Garamond" w:hAnsi="Garamond"/>
          <w:sz w:val="32"/>
          <w:szCs w:val="32"/>
        </w:rPr>
        <w:t xml:space="preserve">hypothesis </w:t>
      </w:r>
      <w:r>
        <w:rPr>
          <w:rFonts w:ascii="Garamond" w:hAnsi="Garamond"/>
          <w:sz w:val="32"/>
          <w:szCs w:val="32"/>
        </w:rPr>
        <w:t xml:space="preserve">relating </w:t>
      </w:r>
      <w:r w:rsidR="00797F5D">
        <w:rPr>
          <w:rFonts w:ascii="Garamond" w:hAnsi="Garamond"/>
          <w:sz w:val="32"/>
          <w:szCs w:val="32"/>
        </w:rPr>
        <w:t xml:space="preserve">the </w:t>
      </w:r>
      <w:r>
        <w:rPr>
          <w:rFonts w:ascii="Garamond" w:hAnsi="Garamond"/>
          <w:sz w:val="32"/>
          <w:szCs w:val="32"/>
        </w:rPr>
        <w:t>degree of Patient Zero to epidemic size</w:t>
      </w:r>
      <w:r w:rsidR="004650BE" w:rsidRPr="00F0742E">
        <w:rPr>
          <w:rFonts w:ascii="Garamond" w:hAnsi="Garamond"/>
          <w:sz w:val="32"/>
          <w:szCs w:val="32"/>
        </w:rPr>
        <w:t xml:space="preserve">. Use the </w:t>
      </w:r>
      <w:proofErr w:type="spellStart"/>
      <w:proofErr w:type="gramStart"/>
      <w:r w:rsidR="004650BE" w:rsidRPr="00F0742E">
        <w:rPr>
          <w:rFonts w:ascii="Garamond" w:hAnsi="Garamond"/>
          <w:sz w:val="32"/>
          <w:szCs w:val="32"/>
        </w:rPr>
        <w:t>Spread.by.Degree</w:t>
      </w:r>
      <w:proofErr w:type="spellEnd"/>
      <w:r w:rsidR="004650BE" w:rsidRPr="00F0742E">
        <w:rPr>
          <w:rFonts w:ascii="Garamond" w:hAnsi="Garamond"/>
          <w:sz w:val="32"/>
          <w:szCs w:val="32"/>
        </w:rPr>
        <w:t>(</w:t>
      </w:r>
      <w:proofErr w:type="gramEnd"/>
      <w:r w:rsidR="004650BE" w:rsidRPr="00F0742E">
        <w:rPr>
          <w:rFonts w:ascii="Garamond" w:hAnsi="Garamond"/>
          <w:sz w:val="32"/>
          <w:szCs w:val="32"/>
        </w:rPr>
        <w:t>) function provided on Canvas to simulate at least 10</w:t>
      </w:r>
      <w:r w:rsidR="00F0742E" w:rsidRPr="00F0742E">
        <w:rPr>
          <w:rFonts w:ascii="Garamond" w:hAnsi="Garamond"/>
          <w:sz w:val="32"/>
          <w:szCs w:val="32"/>
        </w:rPr>
        <w:t>,0</w:t>
      </w:r>
      <w:r w:rsidR="004650BE" w:rsidRPr="00F0742E">
        <w:rPr>
          <w:rFonts w:ascii="Garamond" w:hAnsi="Garamond"/>
          <w:sz w:val="32"/>
          <w:szCs w:val="32"/>
        </w:rPr>
        <w:t>00 iterations of outbreaks on the network</w:t>
      </w:r>
      <w:r w:rsidR="00F0742E" w:rsidRPr="00F0742E">
        <w:rPr>
          <w:rFonts w:ascii="Garamond" w:hAnsi="Garamond"/>
          <w:sz w:val="32"/>
          <w:szCs w:val="32"/>
        </w:rPr>
        <w:t>. You may have to try a few different values of β in order to get an informative result</w:t>
      </w:r>
      <w:r>
        <w:rPr>
          <w:rFonts w:ascii="Garamond" w:hAnsi="Garamond"/>
          <w:sz w:val="32"/>
          <w:szCs w:val="32"/>
        </w:rPr>
        <w:t xml:space="preserve"> (If everyone is never infected or everyone is always infected, try changing </w:t>
      </w:r>
      <w:r w:rsidRPr="00F0742E">
        <w:rPr>
          <w:rFonts w:ascii="Garamond" w:hAnsi="Garamond"/>
          <w:sz w:val="32"/>
          <w:szCs w:val="32"/>
        </w:rPr>
        <w:t>β</w:t>
      </w:r>
      <w:r>
        <w:rPr>
          <w:rFonts w:ascii="Garamond" w:hAnsi="Garamond"/>
          <w:sz w:val="32"/>
          <w:szCs w:val="32"/>
        </w:rPr>
        <w:t xml:space="preserve"> by 10-fold)</w:t>
      </w:r>
      <w:r w:rsidR="00F0742E" w:rsidRPr="00F0742E">
        <w:rPr>
          <w:rFonts w:ascii="Garamond" w:hAnsi="Garamond"/>
          <w:sz w:val="32"/>
          <w:szCs w:val="32"/>
        </w:rPr>
        <w:t>.</w:t>
      </w:r>
    </w:p>
    <w:p w14:paraId="770481E6" w14:textId="3ADCB578" w:rsidR="00776647" w:rsidRDefault="00F0742E" w:rsidP="00F0742E">
      <w:pPr>
        <w:pStyle w:val="ListParagraph"/>
        <w:numPr>
          <w:ilvl w:val="0"/>
          <w:numId w:val="5"/>
        </w:numPr>
        <w:rPr>
          <w:rFonts w:ascii="Garamond" w:hAnsi="Garamond"/>
          <w:color w:val="000000" w:themeColor="text1"/>
          <w:sz w:val="32"/>
          <w:szCs w:val="32"/>
        </w:rPr>
      </w:pPr>
      <w:r w:rsidRPr="00F0742E">
        <w:rPr>
          <w:rFonts w:ascii="Garamond" w:hAnsi="Garamond"/>
          <w:sz w:val="32"/>
          <w:szCs w:val="32"/>
        </w:rPr>
        <w:t xml:space="preserve">Make a figure examines the relationship between degree and the ultimate size of the outbreak. Explain in a comment whether </w:t>
      </w:r>
      <w:r w:rsidR="00C81804">
        <w:rPr>
          <w:rFonts w:ascii="Garamond" w:hAnsi="Garamond"/>
          <w:sz w:val="32"/>
          <w:szCs w:val="32"/>
        </w:rPr>
        <w:t>your</w:t>
      </w:r>
      <w:r w:rsidR="00C81804">
        <w:rPr>
          <w:rFonts w:ascii="Garamond" w:hAnsi="Garamond"/>
          <w:sz w:val="32"/>
          <w:szCs w:val="32"/>
        </w:rPr>
        <w:t xml:space="preserve"> </w:t>
      </w:r>
      <w:r>
        <w:rPr>
          <w:rFonts w:ascii="Garamond" w:hAnsi="Garamond"/>
          <w:sz w:val="32"/>
          <w:szCs w:val="32"/>
        </w:rPr>
        <w:t xml:space="preserve">hypothesis is supported and what </w:t>
      </w:r>
      <w:r w:rsidR="004B0A5B">
        <w:rPr>
          <w:rFonts w:ascii="Garamond" w:hAnsi="Garamond"/>
          <w:sz w:val="32"/>
          <w:szCs w:val="32"/>
        </w:rPr>
        <w:t>question you would investigate next</w:t>
      </w:r>
      <w:r>
        <w:rPr>
          <w:rFonts w:ascii="Garamond" w:hAnsi="Garamond"/>
          <w:color w:val="000000" w:themeColor="text1"/>
          <w:sz w:val="32"/>
          <w:szCs w:val="32"/>
        </w:rPr>
        <w:t>.</w:t>
      </w:r>
    </w:p>
    <w:p w14:paraId="10CAB853" w14:textId="77777777" w:rsidR="00F0742E" w:rsidRPr="00F0742E" w:rsidRDefault="00F0742E" w:rsidP="00F0742E">
      <w:pPr>
        <w:rPr>
          <w:rFonts w:ascii="Garamond" w:hAnsi="Garamond"/>
          <w:color w:val="000000" w:themeColor="text1"/>
          <w:sz w:val="32"/>
          <w:szCs w:val="32"/>
        </w:rPr>
      </w:pPr>
    </w:p>
    <w:p w14:paraId="5DD2EAC6" w14:textId="77777777" w:rsidR="00A82EF0" w:rsidRPr="00A82EF0" w:rsidRDefault="00A82EF0">
      <w:pPr>
        <w:rPr>
          <w:rFonts w:ascii="Garamond" w:hAnsi="Garamond"/>
          <w:color w:val="000000" w:themeColor="text1"/>
          <w:sz w:val="32"/>
          <w:szCs w:val="32"/>
        </w:rPr>
      </w:pPr>
    </w:p>
    <w:sectPr w:rsidR="00A82EF0" w:rsidRPr="00A82EF0" w:rsidSect="0057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31D"/>
    <w:multiLevelType w:val="hybridMultilevel"/>
    <w:tmpl w:val="C2C8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50665"/>
    <w:multiLevelType w:val="hybridMultilevel"/>
    <w:tmpl w:val="FC584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B32E6"/>
    <w:multiLevelType w:val="hybridMultilevel"/>
    <w:tmpl w:val="BF04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80876"/>
    <w:multiLevelType w:val="hybridMultilevel"/>
    <w:tmpl w:val="7FB49F8C"/>
    <w:lvl w:ilvl="0" w:tplc="E6DE5814">
      <w:start w:val="94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B6D31"/>
    <w:multiLevelType w:val="hybridMultilevel"/>
    <w:tmpl w:val="7C006CD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6E557671"/>
    <w:multiLevelType w:val="multilevel"/>
    <w:tmpl w:val="86A288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7C"/>
    <w:rsid w:val="001406F3"/>
    <w:rsid w:val="001819F8"/>
    <w:rsid w:val="001F377A"/>
    <w:rsid w:val="0020613E"/>
    <w:rsid w:val="0024642D"/>
    <w:rsid w:val="002A3BD9"/>
    <w:rsid w:val="00306909"/>
    <w:rsid w:val="00334FFE"/>
    <w:rsid w:val="003A50B9"/>
    <w:rsid w:val="00411840"/>
    <w:rsid w:val="00424DB5"/>
    <w:rsid w:val="004650BE"/>
    <w:rsid w:val="004B0A5B"/>
    <w:rsid w:val="004C2913"/>
    <w:rsid w:val="00551A01"/>
    <w:rsid w:val="00552E34"/>
    <w:rsid w:val="005738CD"/>
    <w:rsid w:val="0059443B"/>
    <w:rsid w:val="005B530A"/>
    <w:rsid w:val="005C5092"/>
    <w:rsid w:val="006347F8"/>
    <w:rsid w:val="006902BD"/>
    <w:rsid w:val="00704BDE"/>
    <w:rsid w:val="007145A7"/>
    <w:rsid w:val="007413C0"/>
    <w:rsid w:val="00743184"/>
    <w:rsid w:val="00776647"/>
    <w:rsid w:val="0078276A"/>
    <w:rsid w:val="00797F5D"/>
    <w:rsid w:val="007D04A1"/>
    <w:rsid w:val="00814B8A"/>
    <w:rsid w:val="008154FF"/>
    <w:rsid w:val="008460BF"/>
    <w:rsid w:val="00856D6C"/>
    <w:rsid w:val="00864183"/>
    <w:rsid w:val="008818FC"/>
    <w:rsid w:val="008D3205"/>
    <w:rsid w:val="009468D8"/>
    <w:rsid w:val="009516FF"/>
    <w:rsid w:val="009A5F41"/>
    <w:rsid w:val="00A066DD"/>
    <w:rsid w:val="00A42780"/>
    <w:rsid w:val="00A752E5"/>
    <w:rsid w:val="00A82EF0"/>
    <w:rsid w:val="00A95F47"/>
    <w:rsid w:val="00B527CB"/>
    <w:rsid w:val="00B663FB"/>
    <w:rsid w:val="00B83693"/>
    <w:rsid w:val="00B96143"/>
    <w:rsid w:val="00BF144D"/>
    <w:rsid w:val="00C26142"/>
    <w:rsid w:val="00C26C28"/>
    <w:rsid w:val="00C3704F"/>
    <w:rsid w:val="00C76E45"/>
    <w:rsid w:val="00C81804"/>
    <w:rsid w:val="00C9057C"/>
    <w:rsid w:val="00D17FDE"/>
    <w:rsid w:val="00D63346"/>
    <w:rsid w:val="00DB6C8C"/>
    <w:rsid w:val="00E2797F"/>
    <w:rsid w:val="00E43E6C"/>
    <w:rsid w:val="00E553E4"/>
    <w:rsid w:val="00E858A6"/>
    <w:rsid w:val="00ED1359"/>
    <w:rsid w:val="00EE21FF"/>
    <w:rsid w:val="00EE40A8"/>
    <w:rsid w:val="00EF3559"/>
    <w:rsid w:val="00F0742E"/>
    <w:rsid w:val="00F34941"/>
    <w:rsid w:val="00F61387"/>
    <w:rsid w:val="00F870B7"/>
    <w:rsid w:val="00FE0774"/>
    <w:rsid w:val="00FE4A67"/>
    <w:rsid w:val="00FF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E5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7C"/>
    <w:pPr>
      <w:spacing w:after="160" w:line="259" w:lineRule="auto"/>
      <w:ind w:left="720"/>
      <w:contextualSpacing/>
    </w:pPr>
    <w:rPr>
      <w:sz w:val="22"/>
      <w:szCs w:val="22"/>
    </w:rPr>
  </w:style>
  <w:style w:type="character" w:styleId="PlaceholderText">
    <w:name w:val="Placeholder Text"/>
    <w:basedOn w:val="DefaultParagraphFont"/>
    <w:uiPriority w:val="99"/>
    <w:semiHidden/>
    <w:rsid w:val="001F377A"/>
    <w:rPr>
      <w:color w:val="808080"/>
    </w:rPr>
  </w:style>
  <w:style w:type="paragraph" w:styleId="BalloonText">
    <w:name w:val="Balloon Text"/>
    <w:basedOn w:val="Normal"/>
    <w:link w:val="BalloonTextChar"/>
    <w:uiPriority w:val="99"/>
    <w:semiHidden/>
    <w:unhideWhenUsed/>
    <w:rsid w:val="00A95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2945">
      <w:bodyDiv w:val="1"/>
      <w:marLeft w:val="0"/>
      <w:marRight w:val="0"/>
      <w:marTop w:val="0"/>
      <w:marBottom w:val="0"/>
      <w:divBdr>
        <w:top w:val="none" w:sz="0" w:space="0" w:color="auto"/>
        <w:left w:val="none" w:sz="0" w:space="0" w:color="auto"/>
        <w:bottom w:val="none" w:sz="0" w:space="0" w:color="auto"/>
        <w:right w:val="none" w:sz="0" w:space="0" w:color="auto"/>
      </w:divBdr>
    </w:div>
    <w:div w:id="1847013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Kelsey Erin</dc:creator>
  <cp:keywords/>
  <dc:description/>
  <cp:lastModifiedBy>Civitello, David</cp:lastModifiedBy>
  <cp:revision>6</cp:revision>
  <dcterms:created xsi:type="dcterms:W3CDTF">2018-02-04T13:10:00Z</dcterms:created>
  <dcterms:modified xsi:type="dcterms:W3CDTF">2019-01-28T20:39:00Z</dcterms:modified>
</cp:coreProperties>
</file>